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A4" w:rsidRPr="00BF6F40" w:rsidRDefault="00FD5BA4" w:rsidP="00F95410">
      <w:pPr>
        <w:widowControl/>
        <w:spacing w:line="260" w:lineRule="exact"/>
        <w:jc w:val="left"/>
        <w:rPr>
          <w:rFonts w:ascii="Meiryo UI" w:eastAsia="Meiryo UI" w:hAnsi="Meiryo UI" w:cs="Meiryo UI"/>
          <w:sz w:val="18"/>
          <w:szCs w:val="18"/>
          <w:u w:val="single"/>
        </w:rPr>
      </w:pPr>
      <w:r w:rsidRPr="00BF6F40">
        <w:rPr>
          <w:rFonts w:ascii="Meiryo UI" w:eastAsia="Meiryo UI" w:hAnsi="Meiryo UI" w:cs="Meiryo UI" w:hint="eastAsia"/>
          <w:sz w:val="18"/>
          <w:szCs w:val="18"/>
          <w:u w:val="single"/>
        </w:rPr>
        <w:t>ゲートシティ大崎イベント事務局 宛</w:t>
      </w:r>
    </w:p>
    <w:p w:rsidR="00FD5BA4" w:rsidRPr="00CE69BA" w:rsidRDefault="00FD5BA4" w:rsidP="00F95410">
      <w:pPr>
        <w:widowControl/>
        <w:spacing w:line="260" w:lineRule="exact"/>
        <w:jc w:val="center"/>
        <w:rPr>
          <w:rFonts w:ascii="Meiryo UI" w:eastAsia="Meiryo UI" w:hAnsi="Meiryo UI" w:cs="Meiryo UI"/>
          <w:sz w:val="20"/>
          <w:szCs w:val="18"/>
        </w:rPr>
      </w:pPr>
      <w:r w:rsidRPr="00CE69BA">
        <w:rPr>
          <w:rFonts w:ascii="Meiryo UI" w:eastAsia="Meiryo UI" w:hAnsi="Meiryo UI" w:cs="Meiryo UI" w:hint="eastAsia"/>
          <w:sz w:val="20"/>
          <w:szCs w:val="18"/>
        </w:rPr>
        <w:t xml:space="preserve">ゲートシティ大崎 </w:t>
      </w:r>
      <w:r w:rsidR="00747FC8">
        <w:rPr>
          <w:rFonts w:ascii="Meiryo UI" w:eastAsia="Meiryo UI" w:hAnsi="Meiryo UI" w:cs="Meiryo UI" w:hint="eastAsia"/>
          <w:sz w:val="20"/>
          <w:szCs w:val="18"/>
        </w:rPr>
        <w:t>Presents</w:t>
      </w:r>
    </w:p>
    <w:p w:rsidR="00FD5BA4" w:rsidRPr="00F95410" w:rsidRDefault="00747FC8" w:rsidP="00F95410">
      <w:pPr>
        <w:widowControl/>
        <w:spacing w:line="260" w:lineRule="exact"/>
        <w:jc w:val="center"/>
        <w:rPr>
          <w:rFonts w:ascii="Meiryo UI" w:eastAsia="Meiryo UI" w:hAnsi="Meiryo UI" w:cs="Meiryo UI"/>
          <w:b/>
          <w:sz w:val="22"/>
        </w:rPr>
      </w:pPr>
      <w:r>
        <w:rPr>
          <w:rFonts w:ascii="Meiryo UI" w:eastAsia="Meiryo UI" w:hAnsi="Meiryo UI" w:cs="Meiryo UI" w:hint="eastAsia"/>
          <w:b/>
          <w:sz w:val="22"/>
        </w:rPr>
        <w:t>第3回</w:t>
      </w:r>
      <w:r w:rsidR="00FD5BA4" w:rsidRPr="00F95410">
        <w:rPr>
          <w:rFonts w:ascii="Meiryo UI" w:eastAsia="Meiryo UI" w:hAnsi="Meiryo UI" w:cs="Meiryo UI" w:hint="eastAsia"/>
          <w:b/>
          <w:sz w:val="22"/>
        </w:rPr>
        <w:t>「バンドやろうぜ!!」バンドコンテスト大会 エントリーシート</w:t>
      </w:r>
    </w:p>
    <w:p w:rsidR="00FD5BA4" w:rsidRDefault="00FD5BA4" w:rsidP="00FD5BA4">
      <w:pPr>
        <w:widowControl/>
        <w:jc w:val="center"/>
        <w:rPr>
          <w:rFonts w:ascii="Meiryo UI" w:eastAsia="Meiryo UI" w:hAnsi="Meiryo UI" w:cs="Meiryo UI"/>
          <w:b/>
          <w:color w:val="FFFFFF" w:themeColor="background1"/>
          <w:shd w:val="pct15" w:color="auto" w:fill="FFFFFF"/>
        </w:rPr>
      </w:pPr>
      <w:r w:rsidRPr="009B281E">
        <w:rPr>
          <w:rFonts w:ascii="Meiryo UI" w:eastAsia="Meiryo UI" w:hAnsi="Meiryo UI" w:cs="Meiryo UI" w:hint="eastAsia"/>
          <w:b/>
          <w:color w:val="FFFFFF" w:themeColor="background1"/>
          <w:sz w:val="16"/>
          <w:szCs w:val="16"/>
          <w:highlight w:val="red"/>
          <w:shd w:val="pct15" w:color="auto" w:fill="FFFFFF"/>
        </w:rPr>
        <w:t>＜エントリー期間＞</w:t>
      </w:r>
      <w:r w:rsidRPr="00FD5BA4">
        <w:rPr>
          <w:rFonts w:ascii="Meiryo UI" w:eastAsia="Meiryo UI" w:hAnsi="Meiryo UI" w:cs="Meiryo UI" w:hint="eastAsia"/>
          <w:b/>
          <w:color w:val="FFFFFF" w:themeColor="background1"/>
          <w:highlight w:val="red"/>
          <w:shd w:val="pct15" w:color="auto" w:fill="FFFFFF"/>
        </w:rPr>
        <w:t xml:space="preserve">　10月31</w:t>
      </w:r>
      <w:r w:rsidR="00747FC8">
        <w:rPr>
          <w:rFonts w:ascii="Meiryo UI" w:eastAsia="Meiryo UI" w:hAnsi="Meiryo UI" w:cs="Meiryo UI" w:hint="eastAsia"/>
          <w:b/>
          <w:color w:val="FFFFFF" w:themeColor="background1"/>
          <w:highlight w:val="red"/>
          <w:shd w:val="pct15" w:color="auto" w:fill="FFFFFF"/>
        </w:rPr>
        <w:t>日（木</w:t>
      </w:r>
      <w:r w:rsidR="008D33F7">
        <w:rPr>
          <w:rFonts w:ascii="Meiryo UI" w:eastAsia="Meiryo UI" w:hAnsi="Meiryo UI" w:cs="Meiryo UI" w:hint="eastAsia"/>
          <w:b/>
          <w:color w:val="FFFFFF" w:themeColor="background1"/>
          <w:highlight w:val="red"/>
          <w:shd w:val="pct15" w:color="auto" w:fill="FFFFFF"/>
        </w:rPr>
        <w:t>）まで</w:t>
      </w:r>
    </w:p>
    <w:p w:rsidR="008D33F7" w:rsidRDefault="008D33F7" w:rsidP="008D33F7">
      <w:pPr>
        <w:widowControl/>
        <w:jc w:val="center"/>
        <w:rPr>
          <w:rFonts w:ascii="Meiryo UI" w:eastAsia="Meiryo UI" w:hAnsi="Meiryo UI" w:cs="Meiryo UI"/>
          <w:sz w:val="16"/>
          <w:szCs w:val="16"/>
        </w:rPr>
      </w:pPr>
      <w:r w:rsidRPr="008D33F7">
        <w:rPr>
          <w:rFonts w:ascii="Meiryo UI" w:eastAsia="Meiryo UI" w:hAnsi="Meiryo UI" w:cs="Meiryo UI" w:hint="eastAsia"/>
          <w:sz w:val="16"/>
          <w:szCs w:val="16"/>
        </w:rPr>
        <w:t>※応募多数の場合は応募多数の場合は抽選にて出場バンドを決定いたしますのであらかじめご了承ください。</w:t>
      </w:r>
    </w:p>
    <w:p w:rsidR="008D33F7" w:rsidRPr="008D33F7" w:rsidRDefault="008D33F7" w:rsidP="008D33F7">
      <w:pPr>
        <w:widowControl/>
        <w:jc w:val="center"/>
        <w:rPr>
          <w:rFonts w:ascii="Meiryo UI" w:eastAsia="Meiryo UI" w:hAnsi="Meiryo UI" w:cs="Meiryo UI"/>
          <w:sz w:val="16"/>
          <w:szCs w:val="16"/>
        </w:rPr>
      </w:pPr>
      <w:bookmarkStart w:id="0" w:name="_GoBack"/>
      <w:bookmarkEnd w:id="0"/>
    </w:p>
    <w:p w:rsidR="00FD5BA4" w:rsidRPr="009B281E" w:rsidRDefault="00FD5BA4" w:rsidP="006E5776">
      <w:pPr>
        <w:widowControl/>
        <w:jc w:val="left"/>
        <w:rPr>
          <w:rFonts w:ascii="Meiryo UI" w:eastAsia="Meiryo UI" w:hAnsi="Meiryo UI" w:cs="Meiryo UI"/>
          <w:sz w:val="16"/>
          <w:szCs w:val="16"/>
        </w:rPr>
      </w:pPr>
      <w:r w:rsidRPr="009B281E">
        <w:rPr>
          <w:rFonts w:ascii="Meiryo UI" w:eastAsia="Meiryo UI" w:hAnsi="Meiryo UI" w:cs="Meiryo UI" w:hint="eastAsia"/>
          <w:sz w:val="16"/>
          <w:szCs w:val="16"/>
        </w:rPr>
        <w:t>●下記ご入力のうえ、</w:t>
      </w:r>
      <w:r w:rsidR="00BF6F40">
        <w:rPr>
          <w:rFonts w:ascii="Meiryo UI" w:eastAsia="Meiryo UI" w:hAnsi="Meiryo UI" w:cs="Meiryo UI" w:hint="eastAsia"/>
          <w:sz w:val="16"/>
          <w:szCs w:val="16"/>
        </w:rPr>
        <w:t>メールでの</w:t>
      </w:r>
      <w:r w:rsidR="007167EA">
        <w:rPr>
          <w:rFonts w:ascii="Meiryo UI" w:eastAsia="Meiryo UI" w:hAnsi="Meiryo UI" w:cs="Meiryo UI" w:hint="eastAsia"/>
          <w:sz w:val="16"/>
          <w:szCs w:val="16"/>
        </w:rPr>
        <w:t>ご</w:t>
      </w:r>
      <w:r w:rsidRPr="009B281E">
        <w:rPr>
          <w:rFonts w:ascii="Meiryo UI" w:eastAsia="Meiryo UI" w:hAnsi="Meiryo UI" w:cs="Meiryo UI" w:hint="eastAsia"/>
          <w:sz w:val="16"/>
          <w:szCs w:val="16"/>
        </w:rPr>
        <w:t>送信をお願い</w:t>
      </w:r>
      <w:r w:rsidR="00CE69BA">
        <w:rPr>
          <w:rFonts w:ascii="Meiryo UI" w:eastAsia="Meiryo UI" w:hAnsi="Meiryo UI" w:cs="Meiryo UI" w:hint="eastAsia"/>
          <w:sz w:val="16"/>
          <w:szCs w:val="16"/>
        </w:rPr>
        <w:t>いた</w:t>
      </w:r>
      <w:r w:rsidRPr="009B281E">
        <w:rPr>
          <w:rFonts w:ascii="Meiryo UI" w:eastAsia="Meiryo UI" w:hAnsi="Meiryo UI" w:cs="Meiryo UI" w:hint="eastAsia"/>
          <w:sz w:val="16"/>
          <w:szCs w:val="16"/>
        </w:rPr>
        <w:t>します。</w:t>
      </w:r>
      <w:r w:rsidR="006E5776">
        <w:rPr>
          <w:rFonts w:ascii="Meiryo UI" w:eastAsia="Meiryo UI" w:hAnsi="Meiryo UI" w:cs="Meiryo UI" w:hint="eastAsia"/>
          <w:sz w:val="16"/>
          <w:szCs w:val="16"/>
        </w:rPr>
        <w:t xml:space="preserve">　　　　　　　　　　　　　　　　　　　　　　　　　　　　　　　　　　　　　　</w:t>
      </w:r>
      <w:r w:rsidRPr="00FD5BA4">
        <w:rPr>
          <w:rFonts w:ascii="Meiryo UI" w:eastAsia="Meiryo UI" w:hAnsi="Meiryo UI" w:cs="Meiryo UI" w:hint="eastAsia"/>
          <w:sz w:val="18"/>
          <w:szCs w:val="18"/>
        </w:rPr>
        <w:t>（記入日）</w:t>
      </w:r>
      <w:r w:rsidRPr="00FD5BA4">
        <w:rPr>
          <w:rFonts w:ascii="Meiryo UI" w:eastAsia="Meiryo UI" w:hAnsi="Meiryo UI" w:cs="Meiryo UI" w:hint="eastAsia"/>
        </w:rPr>
        <w:t xml:space="preserve">　</w:t>
      </w:r>
      <w:r w:rsidR="00747FC8">
        <w:rPr>
          <w:rFonts w:ascii="Meiryo UI" w:eastAsia="Meiryo UI" w:hAnsi="Meiryo UI" w:cs="Meiryo UI" w:hint="eastAsia"/>
          <w:sz w:val="16"/>
          <w:szCs w:val="16"/>
        </w:rPr>
        <w:t>2019</w:t>
      </w:r>
      <w:r w:rsidRPr="009B281E">
        <w:rPr>
          <w:rFonts w:ascii="Meiryo UI" w:eastAsia="Meiryo UI" w:hAnsi="Meiryo UI" w:cs="Meiryo UI" w:hint="eastAsia"/>
          <w:sz w:val="16"/>
          <w:szCs w:val="16"/>
        </w:rPr>
        <w:t xml:space="preserve">年　　</w:t>
      </w:r>
      <w:r w:rsidR="00AD2B23" w:rsidRPr="009B281E">
        <w:rPr>
          <w:rFonts w:ascii="Meiryo UI" w:eastAsia="Meiryo UI" w:hAnsi="Meiryo UI" w:cs="Meiryo UI" w:hint="eastAsia"/>
          <w:sz w:val="16"/>
          <w:szCs w:val="16"/>
        </w:rPr>
        <w:t xml:space="preserve">　</w:t>
      </w:r>
      <w:r w:rsidRPr="009B281E">
        <w:rPr>
          <w:rFonts w:ascii="Meiryo UI" w:eastAsia="Meiryo UI" w:hAnsi="Meiryo UI" w:cs="Meiryo UI" w:hint="eastAsia"/>
          <w:sz w:val="16"/>
          <w:szCs w:val="16"/>
        </w:rPr>
        <w:t xml:space="preserve">月　　</w:t>
      </w:r>
      <w:r w:rsidR="00AD2B23" w:rsidRPr="009B281E">
        <w:rPr>
          <w:rFonts w:ascii="Meiryo UI" w:eastAsia="Meiryo UI" w:hAnsi="Meiryo UI" w:cs="Meiryo UI" w:hint="eastAsia"/>
          <w:sz w:val="16"/>
          <w:szCs w:val="16"/>
        </w:rPr>
        <w:t xml:space="preserve">　</w:t>
      </w:r>
      <w:r w:rsidRPr="009B281E">
        <w:rPr>
          <w:rFonts w:ascii="Meiryo UI" w:eastAsia="Meiryo UI" w:hAnsi="Meiryo UI" w:cs="Meiryo UI" w:hint="eastAsia"/>
          <w:sz w:val="16"/>
          <w:szCs w:val="16"/>
        </w:rPr>
        <w:t>日</w:t>
      </w:r>
    </w:p>
    <w:tbl>
      <w:tblPr>
        <w:tblStyle w:val="a3"/>
        <w:tblW w:w="10490" w:type="dxa"/>
        <w:tblInd w:w="108" w:type="dxa"/>
        <w:tblLook w:val="04A0" w:firstRow="1" w:lastRow="0" w:firstColumn="1" w:lastColumn="0" w:noHBand="0" w:noVBand="1"/>
      </w:tblPr>
      <w:tblGrid>
        <w:gridCol w:w="2268"/>
        <w:gridCol w:w="2835"/>
        <w:gridCol w:w="1569"/>
        <w:gridCol w:w="1266"/>
        <w:gridCol w:w="300"/>
        <w:gridCol w:w="1246"/>
        <w:gridCol w:w="1006"/>
      </w:tblGrid>
      <w:tr w:rsidR="00A95AC9" w:rsidRPr="00194919" w:rsidTr="001836DE">
        <w:trPr>
          <w:trHeight w:val="486"/>
        </w:trPr>
        <w:tc>
          <w:tcPr>
            <w:tcW w:w="2268" w:type="dxa"/>
            <w:shd w:val="clear" w:color="auto" w:fill="FFE599" w:themeFill="accent4" w:themeFillTint="66"/>
            <w:vAlign w:val="center"/>
          </w:tcPr>
          <w:p w:rsidR="00FD5BA4" w:rsidRPr="00095E7E" w:rsidRDefault="00FD5BA4">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①バンド名</w:t>
            </w:r>
          </w:p>
        </w:tc>
        <w:tc>
          <w:tcPr>
            <w:tcW w:w="2835" w:type="dxa"/>
            <w:vAlign w:val="center"/>
          </w:tcPr>
          <w:p w:rsidR="00FD5BA4" w:rsidRPr="0093066A" w:rsidRDefault="00FD5BA4">
            <w:pPr>
              <w:widowControl/>
              <w:jc w:val="left"/>
              <w:rPr>
                <w:rFonts w:ascii="Meiryo UI" w:eastAsia="Meiryo UI" w:hAnsi="Meiryo UI" w:cs="Meiryo UI"/>
                <w:sz w:val="14"/>
                <w:szCs w:val="14"/>
              </w:rPr>
            </w:pPr>
          </w:p>
        </w:tc>
        <w:tc>
          <w:tcPr>
            <w:tcW w:w="2835" w:type="dxa"/>
            <w:gridSpan w:val="2"/>
            <w:shd w:val="clear" w:color="auto" w:fill="FFE599" w:themeFill="accent4" w:themeFillTint="66"/>
            <w:vAlign w:val="center"/>
          </w:tcPr>
          <w:p w:rsidR="00FD5BA4" w:rsidRPr="00095E7E" w:rsidRDefault="00FD5BA4"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活動主体</w:t>
            </w:r>
          </w:p>
          <w:p w:rsidR="00FD5BA4" w:rsidRPr="00095E7E" w:rsidRDefault="009937B2"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プロ・アマチュアのいずれかチェック</w:t>
            </w:r>
          </w:p>
        </w:tc>
        <w:tc>
          <w:tcPr>
            <w:tcW w:w="2552" w:type="dxa"/>
            <w:gridSpan w:val="3"/>
            <w:vAlign w:val="center"/>
          </w:tcPr>
          <w:p w:rsidR="00FD5BA4" w:rsidRPr="00194919" w:rsidRDefault="005F1114" w:rsidP="004F03E5">
            <w:pPr>
              <w:widowControl/>
              <w:spacing w:line="200" w:lineRule="exact"/>
              <w:jc w:val="center"/>
              <w:rPr>
                <w:rFonts w:ascii="Meiryo UI" w:eastAsia="Meiryo UI" w:hAnsi="Meiryo UI" w:cs="Meiryo UI"/>
                <w:sz w:val="14"/>
                <w:szCs w:val="14"/>
              </w:rPr>
            </w:pPr>
            <w:sdt>
              <w:sdtPr>
                <w:rPr>
                  <w:rFonts w:ascii="Meiryo UI" w:eastAsia="Meiryo UI" w:hAnsi="Meiryo UI" w:cs="Meiryo UI" w:hint="eastAsia"/>
                  <w:szCs w:val="21"/>
                </w:rPr>
                <w:id w:val="637839688"/>
              </w:sdtPr>
              <w:sdtEndPr>
                <w:rPr>
                  <w:sz w:val="20"/>
                </w:rPr>
              </w:sdtEndPr>
              <w:sdtContent>
                <w:r w:rsidR="004F03E5" w:rsidRPr="00C64401">
                  <w:rPr>
                    <w:rFonts w:ascii="ＭＳ ゴシック" w:eastAsia="ＭＳ ゴシック" w:hAnsi="ＭＳ ゴシック" w:cs="Meiryo UI" w:hint="eastAsia"/>
                    <w:sz w:val="20"/>
                    <w:szCs w:val="21"/>
                  </w:rPr>
                  <w:t>☐</w:t>
                </w:r>
              </w:sdtContent>
            </w:sdt>
            <w:r w:rsidR="00170A1F" w:rsidRPr="00C64401">
              <w:rPr>
                <w:rFonts w:ascii="Meiryo UI" w:eastAsia="Meiryo UI" w:hAnsi="Meiryo UI" w:cs="Meiryo UI" w:hint="eastAsia"/>
                <w:sz w:val="20"/>
                <w:szCs w:val="21"/>
              </w:rPr>
              <w:t xml:space="preserve">プロ　　</w:t>
            </w:r>
            <w:sdt>
              <w:sdtPr>
                <w:rPr>
                  <w:rFonts w:ascii="Meiryo UI" w:eastAsia="Meiryo UI" w:hAnsi="Meiryo UI" w:cs="Meiryo UI" w:hint="eastAsia"/>
                  <w:sz w:val="20"/>
                  <w:szCs w:val="21"/>
                </w:rPr>
                <w:id w:val="-430812004"/>
              </w:sdtPr>
              <w:sdtEndPr/>
              <w:sdtContent>
                <w:r w:rsidR="004F03E5" w:rsidRPr="00C64401">
                  <w:rPr>
                    <w:rFonts w:ascii="ＭＳ ゴシック" w:eastAsia="ＭＳ ゴシック" w:hAnsi="ＭＳ ゴシック" w:cs="Meiryo UI" w:hint="eastAsia"/>
                    <w:sz w:val="20"/>
                    <w:szCs w:val="21"/>
                  </w:rPr>
                  <w:t>☐</w:t>
                </w:r>
              </w:sdtContent>
            </w:sdt>
            <w:r w:rsidR="00170A1F" w:rsidRPr="00C64401">
              <w:rPr>
                <w:rFonts w:ascii="Meiryo UI" w:eastAsia="Meiryo UI" w:hAnsi="Meiryo UI" w:cs="Meiryo UI" w:hint="eastAsia"/>
                <w:sz w:val="20"/>
                <w:szCs w:val="21"/>
              </w:rPr>
              <w:t>アマチュア</w:t>
            </w:r>
          </w:p>
        </w:tc>
      </w:tr>
      <w:tr w:rsidR="00A95AC9" w:rsidRPr="00194919" w:rsidTr="001836DE">
        <w:trPr>
          <w:trHeight w:val="550"/>
        </w:trPr>
        <w:tc>
          <w:tcPr>
            <w:tcW w:w="2268" w:type="dxa"/>
            <w:shd w:val="clear" w:color="auto" w:fill="FFE599" w:themeFill="accent4" w:themeFillTint="66"/>
            <w:vAlign w:val="center"/>
          </w:tcPr>
          <w:p w:rsidR="00FD5BA4" w:rsidRPr="00095E7E" w:rsidRDefault="00FD5BA4"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②ゲートシティ大崎の入居企業に在籍する応募者の勤務先名</w:t>
            </w:r>
          </w:p>
        </w:tc>
        <w:tc>
          <w:tcPr>
            <w:tcW w:w="2835" w:type="dxa"/>
            <w:vAlign w:val="center"/>
          </w:tcPr>
          <w:p w:rsidR="00FD5BA4" w:rsidRPr="0093066A" w:rsidRDefault="00FD5BA4">
            <w:pPr>
              <w:widowControl/>
              <w:jc w:val="left"/>
              <w:rPr>
                <w:rFonts w:ascii="Meiryo UI" w:eastAsia="Meiryo UI" w:hAnsi="Meiryo UI" w:cs="Meiryo UI"/>
                <w:sz w:val="14"/>
                <w:szCs w:val="14"/>
              </w:rPr>
            </w:pPr>
          </w:p>
        </w:tc>
        <w:tc>
          <w:tcPr>
            <w:tcW w:w="2835" w:type="dxa"/>
            <w:gridSpan w:val="2"/>
            <w:shd w:val="clear" w:color="auto" w:fill="FFE599" w:themeFill="accent4" w:themeFillTint="66"/>
            <w:vAlign w:val="center"/>
          </w:tcPr>
          <w:p w:rsidR="00FD5BA4" w:rsidRPr="00095E7E" w:rsidRDefault="00FD5BA4">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③応募者（代表者）氏名</w:t>
            </w:r>
          </w:p>
        </w:tc>
        <w:tc>
          <w:tcPr>
            <w:tcW w:w="2552" w:type="dxa"/>
            <w:gridSpan w:val="3"/>
            <w:vAlign w:val="center"/>
          </w:tcPr>
          <w:p w:rsidR="00FD5BA4" w:rsidRPr="00194919" w:rsidRDefault="00FD5BA4">
            <w:pPr>
              <w:widowControl/>
              <w:jc w:val="left"/>
              <w:rPr>
                <w:rFonts w:ascii="Meiryo UI" w:eastAsia="Meiryo UI" w:hAnsi="Meiryo UI" w:cs="Meiryo UI"/>
                <w:sz w:val="14"/>
                <w:szCs w:val="14"/>
              </w:rPr>
            </w:pPr>
          </w:p>
        </w:tc>
      </w:tr>
      <w:tr w:rsidR="00A95AC9" w:rsidRPr="00194919" w:rsidTr="001836DE">
        <w:trPr>
          <w:trHeight w:val="315"/>
        </w:trPr>
        <w:tc>
          <w:tcPr>
            <w:tcW w:w="2268" w:type="dxa"/>
            <w:shd w:val="clear" w:color="auto" w:fill="FFE599" w:themeFill="accent4" w:themeFillTint="66"/>
            <w:vAlign w:val="center"/>
          </w:tcPr>
          <w:p w:rsidR="00FD5BA4" w:rsidRPr="00095E7E" w:rsidRDefault="00FD5BA4">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④所属部署名</w:t>
            </w:r>
          </w:p>
        </w:tc>
        <w:tc>
          <w:tcPr>
            <w:tcW w:w="2835" w:type="dxa"/>
            <w:vAlign w:val="center"/>
          </w:tcPr>
          <w:p w:rsidR="00FD5BA4" w:rsidRPr="0093066A" w:rsidRDefault="00FD5BA4">
            <w:pPr>
              <w:widowControl/>
              <w:jc w:val="left"/>
              <w:rPr>
                <w:rFonts w:ascii="Meiryo UI" w:eastAsia="Meiryo UI" w:hAnsi="Meiryo UI" w:cs="Meiryo UI"/>
                <w:sz w:val="14"/>
                <w:szCs w:val="14"/>
              </w:rPr>
            </w:pPr>
          </w:p>
        </w:tc>
        <w:tc>
          <w:tcPr>
            <w:tcW w:w="2835" w:type="dxa"/>
            <w:gridSpan w:val="2"/>
            <w:shd w:val="clear" w:color="auto" w:fill="FFE599" w:themeFill="accent4" w:themeFillTint="66"/>
            <w:vAlign w:val="center"/>
          </w:tcPr>
          <w:p w:rsidR="00FD5BA4" w:rsidRPr="00095E7E" w:rsidRDefault="00FD5BA4">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⑤</w:t>
            </w:r>
            <w:r w:rsidR="00AD2B23" w:rsidRPr="00095E7E">
              <w:rPr>
                <w:rFonts w:ascii="Meiryo UI" w:eastAsia="Meiryo UI" w:hAnsi="Meiryo UI" w:cs="Meiryo UI" w:hint="eastAsia"/>
                <w:sz w:val="16"/>
                <w:szCs w:val="16"/>
              </w:rPr>
              <w:t>勤務先電話番号</w:t>
            </w:r>
          </w:p>
        </w:tc>
        <w:tc>
          <w:tcPr>
            <w:tcW w:w="2552" w:type="dxa"/>
            <w:gridSpan w:val="3"/>
            <w:vAlign w:val="center"/>
          </w:tcPr>
          <w:p w:rsidR="00AD2B23" w:rsidRPr="00194919" w:rsidRDefault="00AD2B23" w:rsidP="002803A3">
            <w:pPr>
              <w:widowControl/>
              <w:rPr>
                <w:sz w:val="14"/>
                <w:szCs w:val="14"/>
              </w:rPr>
            </w:pPr>
          </w:p>
        </w:tc>
      </w:tr>
      <w:tr w:rsidR="00A95AC9" w:rsidRPr="00194919" w:rsidTr="001836DE">
        <w:trPr>
          <w:trHeight w:val="530"/>
        </w:trPr>
        <w:tc>
          <w:tcPr>
            <w:tcW w:w="2268" w:type="dxa"/>
            <w:shd w:val="clear" w:color="auto" w:fill="FFE599" w:themeFill="accent4" w:themeFillTint="66"/>
            <w:vAlign w:val="center"/>
          </w:tcPr>
          <w:p w:rsidR="007C0921" w:rsidRPr="00095E7E" w:rsidRDefault="00AD2B23"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⑥</w:t>
            </w:r>
            <w:r w:rsidR="00FD5BA4" w:rsidRPr="00095E7E">
              <w:rPr>
                <w:rFonts w:ascii="Meiryo UI" w:eastAsia="Meiryo UI" w:hAnsi="Meiryo UI" w:cs="Meiryo UI" w:hint="eastAsia"/>
                <w:sz w:val="16"/>
                <w:szCs w:val="16"/>
              </w:rPr>
              <w:t>応募者（代表者）</w:t>
            </w:r>
          </w:p>
          <w:p w:rsidR="00FD5BA4" w:rsidRPr="00095E7E" w:rsidRDefault="00FD5BA4" w:rsidP="004F03E5">
            <w:pPr>
              <w:widowControl/>
              <w:spacing w:line="220" w:lineRule="exact"/>
              <w:jc w:val="left"/>
              <w:rPr>
                <w:sz w:val="16"/>
                <w:szCs w:val="16"/>
              </w:rPr>
            </w:pPr>
            <w:r w:rsidRPr="00095E7E">
              <w:rPr>
                <w:rFonts w:ascii="Meiryo UI" w:eastAsia="Meiryo UI" w:hAnsi="Meiryo UI" w:cs="Meiryo UI" w:hint="eastAsia"/>
                <w:sz w:val="16"/>
                <w:szCs w:val="16"/>
              </w:rPr>
              <w:t>携帯連絡先</w:t>
            </w:r>
          </w:p>
        </w:tc>
        <w:tc>
          <w:tcPr>
            <w:tcW w:w="2835" w:type="dxa"/>
            <w:vAlign w:val="center"/>
          </w:tcPr>
          <w:p w:rsidR="00FD5BA4" w:rsidRPr="0093066A" w:rsidRDefault="00FD5BA4" w:rsidP="002803A3">
            <w:pPr>
              <w:widowControl/>
              <w:rPr>
                <w:rFonts w:ascii="Meiryo UI" w:eastAsia="Meiryo UI" w:hAnsi="Meiryo UI" w:cs="Meiryo UI"/>
                <w:sz w:val="14"/>
                <w:szCs w:val="14"/>
              </w:rPr>
            </w:pPr>
          </w:p>
        </w:tc>
        <w:tc>
          <w:tcPr>
            <w:tcW w:w="2835" w:type="dxa"/>
            <w:gridSpan w:val="2"/>
            <w:shd w:val="clear" w:color="auto" w:fill="FFE599" w:themeFill="accent4" w:themeFillTint="66"/>
            <w:vAlign w:val="center"/>
          </w:tcPr>
          <w:p w:rsidR="006E5776" w:rsidRDefault="00AD2B23"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⑦応募者（代表者）メールアドレス</w:t>
            </w:r>
            <w:r w:rsidR="00B835E8">
              <w:rPr>
                <w:rFonts w:ascii="Meiryo UI" w:eastAsia="Meiryo UI" w:hAnsi="Meiryo UI" w:cs="Meiryo UI" w:hint="eastAsia"/>
                <w:sz w:val="16"/>
                <w:szCs w:val="16"/>
              </w:rPr>
              <w:t xml:space="preserve"> </w:t>
            </w:r>
          </w:p>
          <w:p w:rsidR="00FD5BA4" w:rsidRPr="00095E7E" w:rsidRDefault="00B835E8" w:rsidP="004F03E5">
            <w:pPr>
              <w:widowControl/>
              <w:spacing w:line="220" w:lineRule="exact"/>
              <w:jc w:val="left"/>
              <w:rPr>
                <w:rFonts w:ascii="Meiryo UI" w:eastAsia="Meiryo UI" w:hAnsi="Meiryo UI" w:cs="Meiryo UI"/>
                <w:sz w:val="16"/>
                <w:szCs w:val="16"/>
              </w:rPr>
            </w:pPr>
            <w:r w:rsidRPr="006E5776">
              <w:rPr>
                <w:rFonts w:ascii="Meiryo UI" w:eastAsia="Meiryo UI" w:hAnsi="Meiryo UI" w:cs="Meiryo UI" w:hint="eastAsia"/>
                <w:color w:val="FF0000"/>
                <w:sz w:val="14"/>
                <w:szCs w:val="14"/>
                <w:u w:val="single"/>
              </w:rPr>
              <w:t>※連絡がつきやすいアドレス</w:t>
            </w:r>
            <w:r w:rsidR="00FA2254" w:rsidRPr="006E5776">
              <w:rPr>
                <w:rFonts w:ascii="Meiryo UI" w:eastAsia="Meiryo UI" w:hAnsi="Meiryo UI" w:cs="Meiryo UI" w:hint="eastAsia"/>
                <w:color w:val="FF0000"/>
                <w:sz w:val="14"/>
                <w:szCs w:val="14"/>
                <w:u w:val="single"/>
              </w:rPr>
              <w:t>をご入力ください。</w:t>
            </w:r>
          </w:p>
        </w:tc>
        <w:tc>
          <w:tcPr>
            <w:tcW w:w="2552" w:type="dxa"/>
            <w:gridSpan w:val="3"/>
            <w:vAlign w:val="center"/>
          </w:tcPr>
          <w:p w:rsidR="00FD5BA4" w:rsidRPr="00194919" w:rsidRDefault="00FD5BA4">
            <w:pPr>
              <w:widowControl/>
              <w:jc w:val="left"/>
              <w:rPr>
                <w:sz w:val="14"/>
                <w:szCs w:val="14"/>
              </w:rPr>
            </w:pPr>
          </w:p>
        </w:tc>
      </w:tr>
      <w:tr w:rsidR="00A95AC9" w:rsidRPr="00FD5BA4" w:rsidTr="001836DE">
        <w:trPr>
          <w:trHeight w:val="219"/>
        </w:trPr>
        <w:tc>
          <w:tcPr>
            <w:tcW w:w="2268" w:type="dxa"/>
            <w:vMerge w:val="restart"/>
            <w:shd w:val="clear" w:color="auto" w:fill="FFE599" w:themeFill="accent4" w:themeFillTint="66"/>
            <w:vAlign w:val="center"/>
          </w:tcPr>
          <w:p w:rsidR="00A95AC9" w:rsidRPr="00095E7E" w:rsidRDefault="00A95AC9" w:rsidP="00CE69BA">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⑧バンドメンバーの構成</w:t>
            </w:r>
          </w:p>
        </w:tc>
        <w:tc>
          <w:tcPr>
            <w:tcW w:w="2835" w:type="dxa"/>
            <w:shd w:val="clear" w:color="auto" w:fill="70AD47" w:themeFill="accent6"/>
            <w:vAlign w:val="center"/>
          </w:tcPr>
          <w:p w:rsidR="00A95AC9" w:rsidRPr="00F95410" w:rsidRDefault="00A95AC9" w:rsidP="00194919">
            <w:pPr>
              <w:widowControl/>
              <w:jc w:val="center"/>
              <w:rPr>
                <w:rFonts w:ascii="Meiryo UI" w:eastAsia="Meiryo UI" w:hAnsi="Meiryo UI" w:cs="Meiryo UI"/>
                <w:color w:val="FFFFFF" w:themeColor="background1"/>
                <w:sz w:val="16"/>
                <w:szCs w:val="16"/>
              </w:rPr>
            </w:pPr>
            <w:r w:rsidRPr="00F95410">
              <w:rPr>
                <w:rFonts w:ascii="Meiryo UI" w:eastAsia="Meiryo UI" w:hAnsi="Meiryo UI" w:cs="Meiryo UI" w:hint="eastAsia"/>
                <w:color w:val="FFFFFF" w:themeColor="background1"/>
                <w:sz w:val="16"/>
                <w:szCs w:val="16"/>
              </w:rPr>
              <w:t>氏名</w:t>
            </w:r>
          </w:p>
        </w:tc>
        <w:tc>
          <w:tcPr>
            <w:tcW w:w="3135" w:type="dxa"/>
            <w:gridSpan w:val="3"/>
            <w:shd w:val="clear" w:color="auto" w:fill="70AD47" w:themeFill="accent6"/>
            <w:vAlign w:val="center"/>
          </w:tcPr>
          <w:p w:rsidR="00A95AC9" w:rsidRPr="00F95410" w:rsidRDefault="00A95AC9" w:rsidP="00194919">
            <w:pPr>
              <w:widowControl/>
              <w:jc w:val="center"/>
              <w:rPr>
                <w:rFonts w:ascii="Meiryo UI" w:eastAsia="Meiryo UI" w:hAnsi="Meiryo UI" w:cs="Meiryo UI"/>
                <w:color w:val="FFFFFF" w:themeColor="background1"/>
                <w:sz w:val="16"/>
                <w:szCs w:val="16"/>
              </w:rPr>
            </w:pPr>
            <w:r w:rsidRPr="00F95410">
              <w:rPr>
                <w:rFonts w:ascii="Meiryo UI" w:eastAsia="Meiryo UI" w:hAnsi="Meiryo UI" w:cs="Meiryo UI" w:hint="eastAsia"/>
                <w:color w:val="FFFFFF" w:themeColor="background1"/>
                <w:sz w:val="16"/>
                <w:szCs w:val="16"/>
              </w:rPr>
              <w:t>勤務先</w:t>
            </w:r>
          </w:p>
        </w:tc>
        <w:tc>
          <w:tcPr>
            <w:tcW w:w="1246" w:type="dxa"/>
            <w:shd w:val="clear" w:color="auto" w:fill="70AD47" w:themeFill="accent6"/>
            <w:vAlign w:val="center"/>
          </w:tcPr>
          <w:p w:rsidR="00A95AC9" w:rsidRPr="00F95410" w:rsidRDefault="00A95AC9" w:rsidP="00194919">
            <w:pPr>
              <w:widowControl/>
              <w:jc w:val="center"/>
              <w:rPr>
                <w:rFonts w:ascii="Meiryo UI" w:eastAsia="Meiryo UI" w:hAnsi="Meiryo UI" w:cs="Meiryo UI"/>
                <w:color w:val="FFFFFF" w:themeColor="background1"/>
                <w:sz w:val="16"/>
                <w:szCs w:val="16"/>
              </w:rPr>
            </w:pPr>
            <w:r w:rsidRPr="00F95410">
              <w:rPr>
                <w:rFonts w:ascii="Meiryo UI" w:eastAsia="Meiryo UI" w:hAnsi="Meiryo UI" w:cs="Meiryo UI" w:hint="eastAsia"/>
                <w:color w:val="FFFFFF" w:themeColor="background1"/>
                <w:sz w:val="16"/>
                <w:szCs w:val="16"/>
              </w:rPr>
              <w:t>担当</w:t>
            </w:r>
            <w:r w:rsidR="007C0921" w:rsidRPr="00F95410">
              <w:rPr>
                <w:rFonts w:ascii="Meiryo UI" w:eastAsia="Meiryo UI" w:hAnsi="Meiryo UI" w:cs="Meiryo UI" w:hint="eastAsia"/>
                <w:color w:val="FFFFFF" w:themeColor="background1"/>
                <w:sz w:val="16"/>
                <w:szCs w:val="16"/>
              </w:rPr>
              <w:t>楽器</w:t>
            </w:r>
          </w:p>
        </w:tc>
        <w:tc>
          <w:tcPr>
            <w:tcW w:w="1006" w:type="dxa"/>
            <w:shd w:val="clear" w:color="auto" w:fill="70AD47" w:themeFill="accent6"/>
            <w:vAlign w:val="center"/>
          </w:tcPr>
          <w:p w:rsidR="00A95AC9" w:rsidRPr="00F95410" w:rsidRDefault="00A95AC9" w:rsidP="00194919">
            <w:pPr>
              <w:widowControl/>
              <w:jc w:val="center"/>
              <w:rPr>
                <w:rFonts w:ascii="Meiryo UI" w:eastAsia="Meiryo UI" w:hAnsi="Meiryo UI" w:cs="Meiryo UI"/>
                <w:color w:val="FFFFFF" w:themeColor="background1"/>
                <w:sz w:val="16"/>
                <w:szCs w:val="16"/>
              </w:rPr>
            </w:pPr>
            <w:r w:rsidRPr="00F95410">
              <w:rPr>
                <w:rFonts w:ascii="Meiryo UI" w:eastAsia="Meiryo UI" w:hAnsi="Meiryo UI" w:cs="Meiryo UI" w:hint="eastAsia"/>
                <w:color w:val="FFFFFF" w:themeColor="background1"/>
                <w:sz w:val="16"/>
                <w:szCs w:val="16"/>
              </w:rPr>
              <w:t>年齢</w:t>
            </w:r>
          </w:p>
        </w:tc>
      </w:tr>
      <w:tr w:rsidR="00A95AC9" w:rsidRPr="00FD5BA4" w:rsidTr="001836DE">
        <w:trPr>
          <w:trHeight w:val="327"/>
        </w:trPr>
        <w:tc>
          <w:tcPr>
            <w:tcW w:w="2268" w:type="dxa"/>
            <w:vMerge/>
            <w:shd w:val="clear" w:color="auto" w:fill="FFE599" w:themeFill="accent4" w:themeFillTint="66"/>
            <w:vAlign w:val="center"/>
          </w:tcPr>
          <w:p w:rsidR="00A95AC9" w:rsidRPr="00095E7E" w:rsidRDefault="00A95AC9">
            <w:pPr>
              <w:widowControl/>
              <w:jc w:val="left"/>
              <w:rPr>
                <w:rFonts w:ascii="Meiryo UI" w:eastAsia="Meiryo UI" w:hAnsi="Meiryo UI" w:cs="Meiryo UI"/>
                <w:sz w:val="16"/>
                <w:szCs w:val="16"/>
              </w:rPr>
            </w:pPr>
          </w:p>
        </w:tc>
        <w:tc>
          <w:tcPr>
            <w:tcW w:w="2835" w:type="dxa"/>
            <w:shd w:val="clear" w:color="auto" w:fill="D0CECE" w:themeFill="background2" w:themeFillShade="E6"/>
            <w:vAlign w:val="center"/>
          </w:tcPr>
          <w:p w:rsidR="00A95AC9" w:rsidRPr="00194919" w:rsidRDefault="007167EA">
            <w:pPr>
              <w:widowControl/>
              <w:jc w:val="left"/>
              <w:rPr>
                <w:rFonts w:ascii="Meiryo UI" w:eastAsia="Meiryo UI" w:hAnsi="Meiryo UI" w:cs="Meiryo UI"/>
                <w:sz w:val="14"/>
                <w:szCs w:val="14"/>
              </w:rPr>
            </w:pPr>
            <w:r>
              <w:rPr>
                <w:rFonts w:ascii="Meiryo UI" w:eastAsia="Meiryo UI" w:hAnsi="Meiryo UI" w:cs="Meiryo UI" w:hint="eastAsia"/>
                <w:sz w:val="16"/>
                <w:szCs w:val="16"/>
              </w:rPr>
              <w:t>1.応募者本人</w:t>
            </w:r>
          </w:p>
        </w:tc>
        <w:tc>
          <w:tcPr>
            <w:tcW w:w="3135" w:type="dxa"/>
            <w:gridSpan w:val="3"/>
            <w:shd w:val="clear" w:color="auto" w:fill="D0CECE" w:themeFill="background2" w:themeFillShade="E6"/>
            <w:vAlign w:val="center"/>
          </w:tcPr>
          <w:p w:rsidR="00A95AC9" w:rsidRPr="001836DE" w:rsidRDefault="00A95AC9" w:rsidP="00E877A2">
            <w:pPr>
              <w:widowControl/>
              <w:jc w:val="center"/>
              <w:rPr>
                <w:rFonts w:ascii="Meiryo UI" w:eastAsia="Meiryo UI" w:hAnsi="Meiryo UI" w:cs="Meiryo UI"/>
                <w:sz w:val="14"/>
                <w:szCs w:val="16"/>
              </w:rPr>
            </w:pPr>
            <w:r w:rsidRPr="001836DE">
              <w:rPr>
                <w:rFonts w:ascii="Meiryo UI" w:eastAsia="Meiryo UI" w:hAnsi="Meiryo UI" w:cs="Meiryo UI" w:hint="eastAsia"/>
                <w:sz w:val="14"/>
                <w:szCs w:val="16"/>
              </w:rPr>
              <w:t>ゲートシティ大崎の入居企業またはグループ企業</w:t>
            </w:r>
          </w:p>
        </w:tc>
        <w:tc>
          <w:tcPr>
            <w:tcW w:w="1246" w:type="dxa"/>
            <w:vAlign w:val="center"/>
          </w:tcPr>
          <w:p w:rsidR="00A95AC9" w:rsidRPr="00F95410" w:rsidRDefault="00A95AC9">
            <w:pPr>
              <w:widowControl/>
              <w:jc w:val="left"/>
              <w:rPr>
                <w:sz w:val="16"/>
                <w:szCs w:val="16"/>
              </w:rPr>
            </w:pPr>
          </w:p>
        </w:tc>
        <w:tc>
          <w:tcPr>
            <w:tcW w:w="1006" w:type="dxa"/>
            <w:vAlign w:val="center"/>
          </w:tcPr>
          <w:p w:rsidR="00A95AC9" w:rsidRPr="00194919" w:rsidRDefault="00A95AC9">
            <w:pPr>
              <w:widowControl/>
              <w:jc w:val="left"/>
              <w:rPr>
                <w:sz w:val="14"/>
                <w:szCs w:val="14"/>
              </w:rPr>
            </w:pPr>
          </w:p>
        </w:tc>
      </w:tr>
      <w:tr w:rsidR="003117CF" w:rsidRPr="00FD5BA4" w:rsidTr="001836DE">
        <w:trPr>
          <w:trHeight w:val="327"/>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vAlign w:val="center"/>
          </w:tcPr>
          <w:p w:rsidR="003117CF" w:rsidRPr="007167EA"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2.</w:t>
            </w:r>
          </w:p>
        </w:tc>
        <w:tc>
          <w:tcPr>
            <w:tcW w:w="3135" w:type="dxa"/>
            <w:gridSpan w:val="3"/>
            <w:vAlign w:val="center"/>
          </w:tcPr>
          <w:p w:rsidR="003117CF" w:rsidRPr="00170A1F" w:rsidRDefault="003117CF" w:rsidP="003117CF">
            <w:pPr>
              <w:widowControl/>
              <w:jc w:val="left"/>
              <w:rPr>
                <w:rFonts w:ascii="Meiryo UI" w:eastAsia="Meiryo UI" w:hAnsi="Meiryo UI"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169217069"/>
                <w14:checkbox>
                  <w14:checked w14:val="0"/>
                  <w14:checkedState w14:val="2611" w14:font="メイリオ"/>
                  <w14:uncheckedState w14:val="2610" w14:font="ＭＳ ゴシック"/>
                </w14:checkbox>
              </w:sdtPr>
              <w:sdtContent>
                <w:r w:rsidR="007A5D23">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474688632"/>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vAlign w:val="center"/>
          </w:tcPr>
          <w:p w:rsidR="003117CF" w:rsidRPr="00F95410" w:rsidRDefault="003117CF" w:rsidP="003117CF">
            <w:pPr>
              <w:widowControl/>
              <w:jc w:val="left"/>
              <w:rPr>
                <w:sz w:val="16"/>
                <w:szCs w:val="16"/>
              </w:rPr>
            </w:pPr>
          </w:p>
        </w:tc>
        <w:tc>
          <w:tcPr>
            <w:tcW w:w="1006" w:type="dxa"/>
            <w:vAlign w:val="center"/>
          </w:tcPr>
          <w:p w:rsidR="003117CF" w:rsidRPr="00194919" w:rsidRDefault="003117CF" w:rsidP="003117CF">
            <w:pPr>
              <w:widowControl/>
              <w:jc w:val="left"/>
              <w:rPr>
                <w:sz w:val="14"/>
                <w:szCs w:val="14"/>
              </w:rPr>
            </w:pPr>
          </w:p>
        </w:tc>
      </w:tr>
      <w:tr w:rsidR="003117CF" w:rsidRPr="00FD5BA4" w:rsidTr="001836DE">
        <w:trPr>
          <w:trHeight w:val="327"/>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tcPr>
          <w:p w:rsidR="003117CF" w:rsidRPr="007167EA"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3.</w:t>
            </w:r>
          </w:p>
        </w:tc>
        <w:tc>
          <w:tcPr>
            <w:tcW w:w="3135" w:type="dxa"/>
            <w:gridSpan w:val="3"/>
            <w:vAlign w:val="center"/>
          </w:tcPr>
          <w:p w:rsidR="003117CF" w:rsidRPr="00170A1F" w:rsidRDefault="003117CF" w:rsidP="003117CF">
            <w:pPr>
              <w:widowControl/>
              <w:jc w:val="left"/>
              <w:rPr>
                <w:rFonts w:ascii="ＭＳ ゴシック" w:eastAsia="ＭＳ ゴシック" w:hAnsi="ＭＳ ゴシック"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772733422"/>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448847807"/>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tcPr>
          <w:p w:rsidR="003117CF" w:rsidRPr="00F95410" w:rsidRDefault="003117CF" w:rsidP="003117CF">
            <w:pPr>
              <w:widowControl/>
              <w:jc w:val="left"/>
              <w:rPr>
                <w:sz w:val="16"/>
                <w:szCs w:val="16"/>
              </w:rPr>
            </w:pPr>
          </w:p>
        </w:tc>
        <w:tc>
          <w:tcPr>
            <w:tcW w:w="1006" w:type="dxa"/>
          </w:tcPr>
          <w:p w:rsidR="003117CF" w:rsidRPr="00194919" w:rsidRDefault="003117CF" w:rsidP="003117CF">
            <w:pPr>
              <w:widowControl/>
              <w:jc w:val="left"/>
              <w:rPr>
                <w:sz w:val="14"/>
                <w:szCs w:val="14"/>
              </w:rPr>
            </w:pPr>
          </w:p>
        </w:tc>
      </w:tr>
      <w:tr w:rsidR="003117CF" w:rsidRPr="00FD5BA4" w:rsidTr="001836DE">
        <w:trPr>
          <w:trHeight w:val="327"/>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tcPr>
          <w:p w:rsidR="003117CF" w:rsidRPr="007167EA"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4.</w:t>
            </w:r>
          </w:p>
        </w:tc>
        <w:tc>
          <w:tcPr>
            <w:tcW w:w="3135" w:type="dxa"/>
            <w:gridSpan w:val="3"/>
            <w:vAlign w:val="center"/>
          </w:tcPr>
          <w:p w:rsidR="003117CF" w:rsidRPr="00170A1F" w:rsidRDefault="003117CF" w:rsidP="003117CF">
            <w:pPr>
              <w:widowControl/>
              <w:jc w:val="left"/>
              <w:rPr>
                <w:rFonts w:ascii="Meiryo UI" w:eastAsia="Meiryo UI" w:hAnsi="Meiryo UI"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199466256"/>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1711717633"/>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tcPr>
          <w:p w:rsidR="003117CF" w:rsidRPr="00F95410" w:rsidRDefault="003117CF" w:rsidP="003117CF">
            <w:pPr>
              <w:widowControl/>
              <w:jc w:val="left"/>
              <w:rPr>
                <w:sz w:val="16"/>
                <w:szCs w:val="16"/>
              </w:rPr>
            </w:pPr>
          </w:p>
        </w:tc>
        <w:tc>
          <w:tcPr>
            <w:tcW w:w="1006" w:type="dxa"/>
          </w:tcPr>
          <w:p w:rsidR="003117CF" w:rsidRPr="00194919" w:rsidRDefault="003117CF" w:rsidP="003117CF">
            <w:pPr>
              <w:widowControl/>
              <w:jc w:val="left"/>
              <w:rPr>
                <w:sz w:val="14"/>
                <w:szCs w:val="14"/>
              </w:rPr>
            </w:pPr>
          </w:p>
        </w:tc>
      </w:tr>
      <w:tr w:rsidR="003117CF" w:rsidRPr="00FD5BA4" w:rsidTr="001836DE">
        <w:trPr>
          <w:trHeight w:val="327"/>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tcPr>
          <w:p w:rsidR="003117CF" w:rsidRPr="00AD2B23"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5.</w:t>
            </w:r>
          </w:p>
        </w:tc>
        <w:tc>
          <w:tcPr>
            <w:tcW w:w="3135" w:type="dxa"/>
            <w:gridSpan w:val="3"/>
            <w:vAlign w:val="center"/>
          </w:tcPr>
          <w:p w:rsidR="003117CF" w:rsidRPr="00170A1F" w:rsidRDefault="003117CF" w:rsidP="003117CF">
            <w:pPr>
              <w:widowControl/>
              <w:jc w:val="left"/>
              <w:rPr>
                <w:rFonts w:ascii="Meiryo UI" w:eastAsia="Meiryo UI" w:hAnsi="Meiryo UI"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2014945824"/>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494720473"/>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tcPr>
          <w:p w:rsidR="003117CF" w:rsidRPr="00AD2B23" w:rsidRDefault="003117CF" w:rsidP="003117CF">
            <w:pPr>
              <w:widowControl/>
              <w:jc w:val="left"/>
              <w:rPr>
                <w:sz w:val="16"/>
                <w:szCs w:val="16"/>
              </w:rPr>
            </w:pPr>
          </w:p>
        </w:tc>
        <w:tc>
          <w:tcPr>
            <w:tcW w:w="1006" w:type="dxa"/>
          </w:tcPr>
          <w:p w:rsidR="003117CF" w:rsidRPr="00AD2B23" w:rsidRDefault="003117CF" w:rsidP="003117CF">
            <w:pPr>
              <w:widowControl/>
              <w:jc w:val="left"/>
              <w:rPr>
                <w:sz w:val="16"/>
                <w:szCs w:val="16"/>
              </w:rPr>
            </w:pPr>
          </w:p>
        </w:tc>
      </w:tr>
      <w:tr w:rsidR="003117CF" w:rsidRPr="00FD5BA4" w:rsidTr="001836DE">
        <w:trPr>
          <w:trHeight w:val="55"/>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tcPr>
          <w:p w:rsidR="003117CF" w:rsidRPr="00AD2B23"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6.</w:t>
            </w:r>
          </w:p>
        </w:tc>
        <w:tc>
          <w:tcPr>
            <w:tcW w:w="3135" w:type="dxa"/>
            <w:gridSpan w:val="3"/>
            <w:vAlign w:val="center"/>
          </w:tcPr>
          <w:p w:rsidR="003117CF" w:rsidRPr="00170A1F" w:rsidRDefault="003117CF" w:rsidP="003117CF">
            <w:pPr>
              <w:widowControl/>
              <w:jc w:val="left"/>
              <w:rPr>
                <w:rFonts w:ascii="Meiryo UI" w:eastAsia="Meiryo UI" w:hAnsi="Meiryo UI"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9496440"/>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1865274862"/>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tcPr>
          <w:p w:rsidR="003117CF" w:rsidRPr="00AD2B23" w:rsidRDefault="003117CF" w:rsidP="003117CF">
            <w:pPr>
              <w:widowControl/>
              <w:jc w:val="left"/>
              <w:rPr>
                <w:sz w:val="16"/>
                <w:szCs w:val="16"/>
              </w:rPr>
            </w:pPr>
          </w:p>
        </w:tc>
        <w:tc>
          <w:tcPr>
            <w:tcW w:w="1006" w:type="dxa"/>
          </w:tcPr>
          <w:p w:rsidR="003117CF" w:rsidRPr="00AD2B23" w:rsidRDefault="003117CF" w:rsidP="003117CF">
            <w:pPr>
              <w:widowControl/>
              <w:jc w:val="left"/>
              <w:rPr>
                <w:sz w:val="16"/>
                <w:szCs w:val="16"/>
              </w:rPr>
            </w:pPr>
          </w:p>
        </w:tc>
      </w:tr>
      <w:tr w:rsidR="003117CF" w:rsidRPr="00FD5BA4" w:rsidTr="001836DE">
        <w:trPr>
          <w:trHeight w:val="55"/>
        </w:trPr>
        <w:tc>
          <w:tcPr>
            <w:tcW w:w="2268" w:type="dxa"/>
            <w:vMerge/>
            <w:shd w:val="clear" w:color="auto" w:fill="FFE599" w:themeFill="accent4" w:themeFillTint="66"/>
            <w:vAlign w:val="center"/>
          </w:tcPr>
          <w:p w:rsidR="003117CF" w:rsidRPr="00095E7E" w:rsidRDefault="003117CF" w:rsidP="003117CF">
            <w:pPr>
              <w:widowControl/>
              <w:jc w:val="left"/>
              <w:rPr>
                <w:rFonts w:ascii="Meiryo UI" w:eastAsia="Meiryo UI" w:hAnsi="Meiryo UI" w:cs="Meiryo UI"/>
                <w:sz w:val="16"/>
                <w:szCs w:val="16"/>
              </w:rPr>
            </w:pPr>
          </w:p>
        </w:tc>
        <w:tc>
          <w:tcPr>
            <w:tcW w:w="2835" w:type="dxa"/>
          </w:tcPr>
          <w:p w:rsidR="003117CF" w:rsidRDefault="003117CF" w:rsidP="003117CF">
            <w:pPr>
              <w:widowControl/>
              <w:jc w:val="left"/>
              <w:rPr>
                <w:rFonts w:ascii="Meiryo UI" w:eastAsia="Meiryo UI" w:hAnsi="Meiryo UI" w:cs="Meiryo UI"/>
                <w:sz w:val="16"/>
                <w:szCs w:val="16"/>
              </w:rPr>
            </w:pPr>
            <w:r>
              <w:rPr>
                <w:rFonts w:ascii="Meiryo UI" w:eastAsia="Meiryo UI" w:hAnsi="Meiryo UI" w:cs="Meiryo UI" w:hint="eastAsia"/>
                <w:sz w:val="16"/>
                <w:szCs w:val="16"/>
              </w:rPr>
              <w:t>7.</w:t>
            </w:r>
          </w:p>
        </w:tc>
        <w:tc>
          <w:tcPr>
            <w:tcW w:w="3135" w:type="dxa"/>
            <w:gridSpan w:val="3"/>
            <w:vAlign w:val="center"/>
          </w:tcPr>
          <w:p w:rsidR="003117CF" w:rsidRPr="00170A1F" w:rsidRDefault="003117CF" w:rsidP="003117CF">
            <w:pPr>
              <w:widowControl/>
              <w:jc w:val="left"/>
              <w:rPr>
                <w:rFonts w:ascii="Meiryo UI" w:eastAsia="Meiryo UI" w:hAnsi="Meiryo UI" w:cs="Meiryo UI"/>
                <w:sz w:val="18"/>
                <w:szCs w:val="18"/>
              </w:rPr>
            </w:pPr>
            <w:r w:rsidRPr="00170A1F">
              <w:rPr>
                <w:rFonts w:ascii="Meiryo UI" w:eastAsia="Meiryo UI" w:hAnsi="Meiryo UI" w:cs="Meiryo UI" w:hint="eastAsia"/>
                <w:sz w:val="18"/>
                <w:szCs w:val="18"/>
              </w:rPr>
              <w:t xml:space="preserve">　</w:t>
            </w:r>
            <w:sdt>
              <w:sdtPr>
                <w:rPr>
                  <w:rFonts w:ascii="Meiryo UI" w:eastAsia="Meiryo UI" w:hAnsi="Meiryo UI" w:cs="Meiryo UI" w:hint="eastAsia"/>
                  <w:sz w:val="18"/>
                  <w:szCs w:val="18"/>
                </w:rPr>
                <w:id w:val="1306894163"/>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 xml:space="preserve">応募者と同じ　　　　</w:t>
            </w:r>
            <w:sdt>
              <w:sdtPr>
                <w:rPr>
                  <w:rFonts w:ascii="Meiryo UI" w:eastAsia="Meiryo UI" w:hAnsi="Meiryo UI" w:cs="Meiryo UI" w:hint="eastAsia"/>
                  <w:sz w:val="18"/>
                  <w:szCs w:val="18"/>
                </w:rPr>
                <w:id w:val="1297110483"/>
                <w14:checkbox>
                  <w14:checked w14:val="0"/>
                  <w14:checkedState w14:val="2611" w14:font="メイリオ"/>
                  <w14:uncheckedState w14:val="2610" w14:font="ＭＳ ゴシック"/>
                </w14:checkbox>
              </w:sdtPr>
              <w:sdtContent>
                <w:r>
                  <w:rPr>
                    <w:rFonts w:ascii="ＭＳ ゴシック" w:eastAsia="ＭＳ ゴシック" w:hAnsi="ＭＳ ゴシック" w:cs="Meiryo UI" w:hint="eastAsia"/>
                    <w:sz w:val="18"/>
                    <w:szCs w:val="18"/>
                  </w:rPr>
                  <w:t>☐</w:t>
                </w:r>
              </w:sdtContent>
            </w:sdt>
            <w:r w:rsidRPr="00170A1F">
              <w:rPr>
                <w:rFonts w:ascii="Meiryo UI" w:eastAsia="Meiryo UI" w:hAnsi="Meiryo UI" w:cs="Meiryo UI" w:hint="eastAsia"/>
                <w:sz w:val="18"/>
                <w:szCs w:val="18"/>
              </w:rPr>
              <w:t>それ以外</w:t>
            </w:r>
          </w:p>
        </w:tc>
        <w:tc>
          <w:tcPr>
            <w:tcW w:w="1246" w:type="dxa"/>
          </w:tcPr>
          <w:p w:rsidR="003117CF" w:rsidRPr="00AD2B23" w:rsidRDefault="003117CF" w:rsidP="003117CF">
            <w:pPr>
              <w:widowControl/>
              <w:jc w:val="left"/>
              <w:rPr>
                <w:sz w:val="16"/>
                <w:szCs w:val="16"/>
              </w:rPr>
            </w:pPr>
          </w:p>
        </w:tc>
        <w:tc>
          <w:tcPr>
            <w:tcW w:w="1006" w:type="dxa"/>
          </w:tcPr>
          <w:p w:rsidR="003117CF" w:rsidRPr="00AD2B23" w:rsidRDefault="003117CF" w:rsidP="003117CF">
            <w:pPr>
              <w:widowControl/>
              <w:jc w:val="left"/>
              <w:rPr>
                <w:sz w:val="16"/>
                <w:szCs w:val="16"/>
              </w:rPr>
            </w:pPr>
          </w:p>
        </w:tc>
      </w:tr>
      <w:tr w:rsidR="00E877A2" w:rsidRPr="00FD5BA4" w:rsidTr="008957E3">
        <w:trPr>
          <w:trHeight w:val="445"/>
        </w:trPr>
        <w:tc>
          <w:tcPr>
            <w:tcW w:w="2268" w:type="dxa"/>
            <w:shd w:val="clear" w:color="auto" w:fill="FFE599" w:themeFill="accent4" w:themeFillTint="66"/>
            <w:vAlign w:val="center"/>
          </w:tcPr>
          <w:p w:rsidR="00CE69BA" w:rsidRDefault="00E877A2"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⑨出演に関する資料</w:t>
            </w:r>
          </w:p>
          <w:p w:rsidR="00E877A2" w:rsidRPr="00095E7E" w:rsidRDefault="00E877A2"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送付先住所</w:t>
            </w:r>
          </w:p>
        </w:tc>
        <w:tc>
          <w:tcPr>
            <w:tcW w:w="8222" w:type="dxa"/>
            <w:gridSpan w:val="6"/>
          </w:tcPr>
          <w:p w:rsidR="00E877A2" w:rsidRDefault="00E877A2" w:rsidP="00E877A2">
            <w:pPr>
              <w:widowControl/>
              <w:jc w:val="left"/>
              <w:rPr>
                <w:sz w:val="14"/>
                <w:szCs w:val="14"/>
              </w:rPr>
            </w:pPr>
            <w:r w:rsidRPr="009937B2">
              <w:rPr>
                <w:rFonts w:hint="eastAsia"/>
                <w:sz w:val="14"/>
                <w:szCs w:val="14"/>
              </w:rPr>
              <w:t>〒</w:t>
            </w:r>
          </w:p>
          <w:p w:rsidR="00891060" w:rsidRPr="009937B2" w:rsidRDefault="00891060" w:rsidP="00E877A2">
            <w:pPr>
              <w:widowControl/>
              <w:jc w:val="left"/>
              <w:rPr>
                <w:sz w:val="14"/>
                <w:szCs w:val="14"/>
              </w:rPr>
            </w:pPr>
          </w:p>
        </w:tc>
      </w:tr>
      <w:tr w:rsidR="009937B2" w:rsidRPr="00FD5BA4" w:rsidTr="007A5D23">
        <w:trPr>
          <w:trHeight w:val="1470"/>
        </w:trPr>
        <w:tc>
          <w:tcPr>
            <w:tcW w:w="2268" w:type="dxa"/>
            <w:shd w:val="clear" w:color="auto" w:fill="FFE599" w:themeFill="accent4" w:themeFillTint="66"/>
            <w:vAlign w:val="center"/>
          </w:tcPr>
          <w:p w:rsidR="009937B2" w:rsidRPr="00095E7E" w:rsidRDefault="009937B2" w:rsidP="00E877A2">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⑩バンドプロフィール</w:t>
            </w:r>
          </w:p>
        </w:tc>
        <w:tc>
          <w:tcPr>
            <w:tcW w:w="8222" w:type="dxa"/>
            <w:gridSpan w:val="6"/>
          </w:tcPr>
          <w:p w:rsidR="00891060" w:rsidRPr="009937B2" w:rsidRDefault="00891060" w:rsidP="00184183">
            <w:pPr>
              <w:widowControl/>
              <w:jc w:val="left"/>
              <w:rPr>
                <w:sz w:val="14"/>
                <w:szCs w:val="14"/>
              </w:rPr>
            </w:pPr>
          </w:p>
        </w:tc>
      </w:tr>
      <w:tr w:rsidR="009937B2" w:rsidRPr="00FD5BA4" w:rsidTr="00891060">
        <w:trPr>
          <w:trHeight w:val="1161"/>
        </w:trPr>
        <w:tc>
          <w:tcPr>
            <w:tcW w:w="2268" w:type="dxa"/>
            <w:shd w:val="clear" w:color="auto" w:fill="FFE599" w:themeFill="accent4" w:themeFillTint="66"/>
            <w:vAlign w:val="center"/>
          </w:tcPr>
          <w:p w:rsidR="009937B2" w:rsidRPr="00095E7E" w:rsidRDefault="009937B2" w:rsidP="00E877A2">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⑪出場の意気込み</w:t>
            </w:r>
          </w:p>
        </w:tc>
        <w:tc>
          <w:tcPr>
            <w:tcW w:w="8222" w:type="dxa"/>
            <w:gridSpan w:val="6"/>
          </w:tcPr>
          <w:p w:rsidR="00891060" w:rsidRPr="009937B2" w:rsidRDefault="00891060" w:rsidP="00E877A2">
            <w:pPr>
              <w:widowControl/>
              <w:jc w:val="left"/>
              <w:rPr>
                <w:sz w:val="14"/>
                <w:szCs w:val="14"/>
              </w:rPr>
            </w:pPr>
          </w:p>
        </w:tc>
      </w:tr>
      <w:tr w:rsidR="0093066A" w:rsidRPr="00FD5BA4" w:rsidTr="00891060">
        <w:trPr>
          <w:trHeight w:val="2696"/>
        </w:trPr>
        <w:tc>
          <w:tcPr>
            <w:tcW w:w="2268" w:type="dxa"/>
            <w:shd w:val="clear" w:color="auto" w:fill="FFE599" w:themeFill="accent4" w:themeFillTint="66"/>
            <w:vAlign w:val="center"/>
          </w:tcPr>
          <w:p w:rsidR="00CE69BA" w:rsidRDefault="00095E7E" w:rsidP="00095E7E">
            <w:pPr>
              <w:widowControl/>
              <w:spacing w:line="20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⑫ステージ機材</w:t>
            </w:r>
          </w:p>
          <w:p w:rsidR="0093066A" w:rsidRPr="00095E7E" w:rsidRDefault="00095E7E" w:rsidP="00095E7E">
            <w:pPr>
              <w:widowControl/>
              <w:spacing w:line="20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セッティング図</w:t>
            </w:r>
          </w:p>
          <w:p w:rsidR="00095E7E" w:rsidRPr="00095E7E" w:rsidRDefault="00095E7E" w:rsidP="00095E7E">
            <w:pPr>
              <w:widowControl/>
              <w:spacing w:line="200" w:lineRule="exact"/>
              <w:jc w:val="left"/>
              <w:rPr>
                <w:rFonts w:ascii="Meiryo UI" w:eastAsia="Meiryo UI" w:hAnsi="Meiryo UI" w:cs="Meiryo UI"/>
                <w:sz w:val="16"/>
                <w:szCs w:val="16"/>
              </w:rPr>
            </w:pPr>
          </w:p>
          <w:p w:rsidR="00095E7E" w:rsidRPr="00095E7E" w:rsidRDefault="00095E7E" w:rsidP="00F95410">
            <w:pPr>
              <w:widowControl/>
              <w:spacing w:line="220" w:lineRule="exact"/>
              <w:jc w:val="left"/>
              <w:rPr>
                <w:rFonts w:ascii="Meiryo UI" w:eastAsia="Meiryo UI" w:hAnsi="Meiryo UI" w:cs="Meiryo UI"/>
                <w:color w:val="FF0000"/>
                <w:sz w:val="16"/>
                <w:szCs w:val="16"/>
              </w:rPr>
            </w:pPr>
            <w:r w:rsidRPr="00095E7E">
              <w:rPr>
                <w:rFonts w:ascii="Meiryo UI" w:eastAsia="Meiryo UI" w:hAnsi="Meiryo UI" w:cs="Meiryo UI" w:hint="eastAsia"/>
                <w:color w:val="FF0000"/>
                <w:sz w:val="16"/>
                <w:szCs w:val="16"/>
              </w:rPr>
              <w:t>●ステージ基本セット</w:t>
            </w:r>
          </w:p>
          <w:p w:rsidR="001836DE" w:rsidRDefault="00095E7E" w:rsidP="00F95410">
            <w:pPr>
              <w:widowControl/>
              <w:spacing w:line="220" w:lineRule="exact"/>
              <w:jc w:val="left"/>
              <w:rPr>
                <w:rFonts w:ascii="Meiryo UI" w:eastAsia="Meiryo UI" w:hAnsi="Meiryo UI" w:cs="Meiryo UI"/>
                <w:color w:val="FF0000"/>
                <w:sz w:val="16"/>
                <w:szCs w:val="16"/>
              </w:rPr>
            </w:pPr>
            <w:r w:rsidRPr="00095E7E">
              <w:rPr>
                <w:rFonts w:ascii="Meiryo UI" w:eastAsia="Meiryo UI" w:hAnsi="Meiryo UI" w:cs="Meiryo UI" w:hint="eastAsia"/>
                <w:color w:val="FF0000"/>
                <w:sz w:val="16"/>
                <w:szCs w:val="16"/>
              </w:rPr>
              <w:t>ステージには右記の楽器を用意しています。</w:t>
            </w:r>
            <w:r w:rsidRPr="00F95410">
              <w:rPr>
                <w:rFonts w:ascii="Meiryo UI" w:eastAsia="Meiryo UI" w:hAnsi="Meiryo UI" w:cs="Meiryo UI" w:hint="eastAsia"/>
                <w:b/>
                <w:color w:val="FF0000"/>
                <w:sz w:val="16"/>
                <w:szCs w:val="16"/>
                <w:u w:val="single"/>
              </w:rPr>
              <w:t>使用される楽器にチェックしてください。</w:t>
            </w:r>
          </w:p>
          <w:p w:rsidR="00095E7E" w:rsidRPr="001836DE" w:rsidRDefault="00095E7E" w:rsidP="00F95410">
            <w:pPr>
              <w:widowControl/>
              <w:spacing w:line="220" w:lineRule="exact"/>
              <w:jc w:val="left"/>
              <w:rPr>
                <w:rFonts w:ascii="Meiryo UI" w:eastAsia="Meiryo UI" w:hAnsi="Meiryo UI" w:cs="Meiryo UI"/>
                <w:color w:val="FF0000"/>
                <w:sz w:val="16"/>
                <w:szCs w:val="16"/>
              </w:rPr>
            </w:pPr>
            <w:r w:rsidRPr="00095E7E">
              <w:rPr>
                <w:rFonts w:ascii="Meiryo UI" w:eastAsia="Meiryo UI" w:hAnsi="Meiryo UI" w:cs="Meiryo UI" w:hint="eastAsia"/>
                <w:color w:val="FF0000"/>
                <w:sz w:val="16"/>
                <w:szCs w:val="16"/>
              </w:rPr>
              <w:t>それ以外の楽器は持ち込みをお願いします。また、ボーカルマイク等も明記してください。</w:t>
            </w:r>
          </w:p>
        </w:tc>
        <w:tc>
          <w:tcPr>
            <w:tcW w:w="8222" w:type="dxa"/>
            <w:gridSpan w:val="6"/>
          </w:tcPr>
          <w:p w:rsidR="0093066A" w:rsidRPr="009937B2" w:rsidRDefault="003117CF" w:rsidP="00503B21">
            <w:pPr>
              <w:widowControl/>
              <w:jc w:val="left"/>
              <w:rPr>
                <w:sz w:val="14"/>
                <w:szCs w:val="14"/>
              </w:rPr>
            </w:pPr>
            <w:r>
              <w:rPr>
                <w:noProof/>
                <w:sz w:val="14"/>
                <w:szCs w:val="14"/>
              </w:rPr>
              <mc:AlternateContent>
                <mc:Choice Requires="wps">
                  <w:drawing>
                    <wp:anchor distT="45720" distB="45720" distL="114300" distR="114300" simplePos="0" relativeHeight="251658752" behindDoc="0" locked="0" layoutInCell="1" allowOverlap="1">
                      <wp:simplePos x="0" y="0"/>
                      <wp:positionH relativeFrom="column">
                        <wp:posOffset>2959100</wp:posOffset>
                      </wp:positionH>
                      <wp:positionV relativeFrom="paragraph">
                        <wp:posOffset>0</wp:posOffset>
                      </wp:positionV>
                      <wp:extent cx="1783715" cy="32004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03B21" w:rsidRPr="00503B21" w:rsidRDefault="005F1114" w:rsidP="00503B21">
                                  <w:pPr>
                                    <w:rPr>
                                      <w:rFonts w:ascii="Meiryo UI" w:eastAsia="Meiryo UI" w:hAnsi="Meiryo UI" w:cs="Meiryo UI"/>
                                      <w:sz w:val="16"/>
                                      <w:szCs w:val="16"/>
                                    </w:rPr>
                                  </w:pPr>
                                  <w:sdt>
                                    <w:sdtPr>
                                      <w:rPr>
                                        <w:rFonts w:ascii="Meiryo UI" w:eastAsia="Meiryo UI" w:hAnsi="Meiryo UI" w:cs="Meiryo UI" w:hint="eastAsia"/>
                                        <w:sz w:val="16"/>
                                        <w:szCs w:val="16"/>
                                      </w:rPr>
                                      <w:id w:val="-865219737"/>
                                    </w:sdtPr>
                                    <w:sdtEndPr/>
                                    <w:sdtContent>
                                      <w:r w:rsidR="00F95410">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03B21">
                                    <w:rPr>
                                      <w:rFonts w:ascii="Meiryo UI" w:eastAsia="Meiryo UI" w:hAnsi="Meiryo UI" w:cs="Meiryo UI"/>
                                      <w:sz w:val="16"/>
                                      <w:szCs w:val="16"/>
                                    </w:rPr>
                                    <w:t>DRUM</w:t>
                                  </w:r>
                                  <w:r w:rsidR="008D33F7">
                                    <w:rPr>
                                      <w:rFonts w:ascii="Meiryo UI" w:eastAsia="Meiryo UI" w:hAnsi="Meiryo UI" w:cs="Meiryo UI" w:hint="eastAsia"/>
                                      <w:sz w:val="16"/>
                                      <w:szCs w:val="16"/>
                                    </w:rPr>
                                    <w:t>（</w:t>
                                  </w:r>
                                  <w:r w:rsidR="008D33F7" w:rsidRPr="008D33F7">
                                    <w:rPr>
                                      <w:rFonts w:ascii="Meiryo UI" w:eastAsia="Meiryo UI" w:hAnsi="Meiryo UI" w:cs="Meiryo UI"/>
                                      <w:sz w:val="16"/>
                                      <w:szCs w:val="16"/>
                                    </w:rPr>
                                    <w:t>YAMAHA YD9000）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3pt;margin-top:0;width:140.45pt;height:25.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" filled="f" stroked="f">
                      <v:textbox style="mso-fit-shape-to-text:t">
                        <w:txbxContent>
                          <w:p w:rsidR="00503B21" w:rsidRPr="00503B21" w:rsidRDefault="005F1114" w:rsidP="00503B21">
                            <w:pPr>
                              <w:rPr>
                                <w:rFonts w:ascii="Meiryo UI" w:eastAsia="Meiryo UI" w:hAnsi="Meiryo UI" w:cs="Meiryo UI"/>
                                <w:sz w:val="16"/>
                                <w:szCs w:val="16"/>
                              </w:rPr>
                            </w:pPr>
                            <w:sdt>
                              <w:sdtPr>
                                <w:rPr>
                                  <w:rFonts w:ascii="Meiryo UI" w:eastAsia="Meiryo UI" w:hAnsi="Meiryo UI" w:cs="Meiryo UI" w:hint="eastAsia"/>
                                  <w:sz w:val="16"/>
                                  <w:szCs w:val="16"/>
                                </w:rPr>
                                <w:id w:val="-865219737"/>
                              </w:sdtPr>
                              <w:sdtEndPr/>
                              <w:sdtContent>
                                <w:r w:rsidR="00F95410">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03B21">
                              <w:rPr>
                                <w:rFonts w:ascii="Meiryo UI" w:eastAsia="Meiryo UI" w:hAnsi="Meiryo UI" w:cs="Meiryo UI"/>
                                <w:sz w:val="16"/>
                                <w:szCs w:val="16"/>
                              </w:rPr>
                              <w:t>DRUM</w:t>
                            </w:r>
                            <w:r w:rsidR="008D33F7">
                              <w:rPr>
                                <w:rFonts w:ascii="Meiryo UI" w:eastAsia="Meiryo UI" w:hAnsi="Meiryo UI" w:cs="Meiryo UI" w:hint="eastAsia"/>
                                <w:sz w:val="16"/>
                                <w:szCs w:val="16"/>
                              </w:rPr>
                              <w:t>（</w:t>
                            </w:r>
                            <w:r w:rsidR="008D33F7" w:rsidRPr="008D33F7">
                              <w:rPr>
                                <w:rFonts w:ascii="Meiryo UI" w:eastAsia="Meiryo UI" w:hAnsi="Meiryo UI" w:cs="Meiryo UI"/>
                                <w:sz w:val="16"/>
                                <w:szCs w:val="16"/>
                              </w:rPr>
                              <w:t>YAMAHA YD9000）</w:t>
                            </w:r>
                          </w:p>
                        </w:txbxContent>
                      </v:textbox>
                      <w10:wrap type="square"/>
                    </v:shape>
                  </w:pict>
                </mc:Fallback>
              </mc:AlternateContent>
            </w:r>
            <w:r>
              <w:rPr>
                <w:noProof/>
                <w:sz w:val="14"/>
                <w:szCs w:val="14"/>
              </w:rPr>
              <mc:AlternateContent>
                <mc:Choice Requires="wps">
                  <w:drawing>
                    <wp:anchor distT="45720" distB="45720" distL="114300" distR="114300" simplePos="0" relativeHeight="251661824" behindDoc="0" locked="0" layoutInCell="1" allowOverlap="1">
                      <wp:simplePos x="0" y="0"/>
                      <wp:positionH relativeFrom="column">
                        <wp:posOffset>2793365</wp:posOffset>
                      </wp:positionH>
                      <wp:positionV relativeFrom="paragraph">
                        <wp:posOffset>1220470</wp:posOffset>
                      </wp:positionV>
                      <wp:extent cx="1141095" cy="48641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864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03B21" w:rsidRDefault="005F1114" w:rsidP="008D33F7">
                                  <w:pPr>
                                    <w:rPr>
                                      <w:rFonts w:ascii="Meiryo UI" w:eastAsia="Meiryo UI" w:hAnsi="Meiryo UI" w:cs="Meiryo UI"/>
                                      <w:sz w:val="16"/>
                                      <w:szCs w:val="16"/>
                                    </w:rPr>
                                  </w:pPr>
                                  <w:sdt>
                                    <w:sdtPr>
                                      <w:rPr>
                                        <w:rFonts w:ascii="Meiryo UI" w:eastAsia="Meiryo UI" w:hAnsi="Meiryo UI" w:cs="Meiryo UI" w:hint="eastAsia"/>
                                        <w:sz w:val="16"/>
                                        <w:szCs w:val="16"/>
                                      </w:rPr>
                                      <w:id w:val="-218447174"/>
                                    </w:sdtPr>
                                    <w:sdtEndPr/>
                                    <w:sdtContent>
                                      <w:r w:rsidR="00F95410">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G-A</w:t>
                                  </w:r>
                                  <w:r w:rsidR="00AD6D2F">
                                    <w:rPr>
                                      <w:rFonts w:ascii="Meiryo UI" w:eastAsia="Meiryo UI" w:hAnsi="Meiryo UI" w:cs="Meiryo UI" w:hint="eastAsia"/>
                                      <w:sz w:val="16"/>
                                      <w:szCs w:val="16"/>
                                    </w:rPr>
                                    <w:t>M</w:t>
                                  </w:r>
                                  <w:r w:rsidR="00503B21">
                                    <w:rPr>
                                      <w:rFonts w:ascii="Meiryo UI" w:eastAsia="Meiryo UI" w:hAnsi="Meiryo UI" w:cs="Meiryo UI"/>
                                      <w:sz w:val="16"/>
                                      <w:szCs w:val="16"/>
                                    </w:rPr>
                                    <w:t>P</w:t>
                                  </w:r>
                                </w:p>
                                <w:p w:rsidR="008D33F7" w:rsidRPr="00503B21" w:rsidRDefault="008D33F7" w:rsidP="008D33F7">
                                  <w:pPr>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Roland JC120）</w:t>
                                  </w:r>
                                  <w:r>
                                    <w:rPr>
                                      <w:rFonts w:ascii="Meiryo UI" w:eastAsia="Meiryo UI" w:hAnsi="Meiryo UI" w:cs="Meiryo UI" w:hint="eastAsia"/>
                                      <w:sz w:val="16"/>
                                      <w:szCs w:val="16"/>
                                    </w:rPr>
                                    <w:t xml:space="preserve">　　　　　　　　　</w:t>
                                  </w:r>
                                </w:p>
                                <w:p w:rsidR="008D33F7" w:rsidRPr="008D33F7" w:rsidRDefault="008D33F7" w:rsidP="008D33F7">
                                  <w:pPr>
                                    <w:rPr>
                                      <w:rFonts w:ascii="Meiryo UI" w:eastAsia="Meiryo UI" w:hAnsi="Meiryo UI" w:cs="Meiryo U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9.95pt;margin-top:96.1pt;width:89.85pt;height:38.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" filled="f" stroked="f">
                      <v:textbox>
                        <w:txbxContent>
                          <w:p w:rsidR="00503B21" w:rsidRDefault="005F1114" w:rsidP="008D33F7">
                            <w:pPr>
                              <w:rPr>
                                <w:rFonts w:ascii="Meiryo UI" w:eastAsia="Meiryo UI" w:hAnsi="Meiryo UI" w:cs="Meiryo UI"/>
                                <w:sz w:val="16"/>
                                <w:szCs w:val="16"/>
                              </w:rPr>
                            </w:pPr>
                            <w:sdt>
                              <w:sdtPr>
                                <w:rPr>
                                  <w:rFonts w:ascii="Meiryo UI" w:eastAsia="Meiryo UI" w:hAnsi="Meiryo UI" w:cs="Meiryo UI" w:hint="eastAsia"/>
                                  <w:sz w:val="16"/>
                                  <w:szCs w:val="16"/>
                                </w:rPr>
                                <w:id w:val="-218447174"/>
                              </w:sdtPr>
                              <w:sdtEndPr/>
                              <w:sdtContent>
                                <w:r w:rsidR="00F95410">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G-A</w:t>
                            </w:r>
                            <w:r w:rsidR="00AD6D2F">
                              <w:rPr>
                                <w:rFonts w:ascii="Meiryo UI" w:eastAsia="Meiryo UI" w:hAnsi="Meiryo UI" w:cs="Meiryo UI" w:hint="eastAsia"/>
                                <w:sz w:val="16"/>
                                <w:szCs w:val="16"/>
                              </w:rPr>
                              <w:t>M</w:t>
                            </w:r>
                            <w:r w:rsidR="00503B21">
                              <w:rPr>
                                <w:rFonts w:ascii="Meiryo UI" w:eastAsia="Meiryo UI" w:hAnsi="Meiryo UI" w:cs="Meiryo UI"/>
                                <w:sz w:val="16"/>
                                <w:szCs w:val="16"/>
                              </w:rPr>
                              <w:t>P</w:t>
                            </w:r>
                          </w:p>
                          <w:p w:rsidR="008D33F7" w:rsidRPr="00503B21" w:rsidRDefault="008D33F7" w:rsidP="008D33F7">
                            <w:pPr>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Roland JC120）</w:t>
                            </w:r>
                            <w:r>
                              <w:rPr>
                                <w:rFonts w:ascii="Meiryo UI" w:eastAsia="Meiryo UI" w:hAnsi="Meiryo UI" w:cs="Meiryo UI" w:hint="eastAsia"/>
                                <w:sz w:val="16"/>
                                <w:szCs w:val="16"/>
                              </w:rPr>
                              <w:t xml:space="preserve">　　　　　　　　　</w:t>
                            </w:r>
                          </w:p>
                          <w:p w:rsidR="008D33F7" w:rsidRPr="008D33F7" w:rsidRDefault="008D33F7" w:rsidP="008D33F7">
                            <w:pPr>
                              <w:rPr>
                                <w:rFonts w:ascii="Meiryo UI" w:eastAsia="Meiryo UI" w:hAnsi="Meiryo UI" w:cs="Meiryo UI"/>
                                <w:sz w:val="16"/>
                                <w:szCs w:val="16"/>
                              </w:rPr>
                            </w:pPr>
                          </w:p>
                        </w:txbxContent>
                      </v:textbox>
                      <w10:wrap type="square"/>
                    </v:shape>
                  </w:pict>
                </mc:Fallback>
              </mc:AlternateContent>
            </w:r>
            <w:r>
              <w:rPr>
                <w:noProof/>
                <w:sz w:val="14"/>
                <w:szCs w:val="14"/>
              </w:rPr>
              <mc:AlternateContent>
                <mc:Choice Requires="wps">
                  <w:drawing>
                    <wp:anchor distT="45720" distB="45720" distL="114300" distR="114300" simplePos="0" relativeHeight="251660800" behindDoc="0" locked="0" layoutInCell="1" allowOverlap="1">
                      <wp:simplePos x="0" y="0"/>
                      <wp:positionH relativeFrom="column">
                        <wp:posOffset>134620</wp:posOffset>
                      </wp:positionH>
                      <wp:positionV relativeFrom="paragraph">
                        <wp:posOffset>1219835</wp:posOffset>
                      </wp:positionV>
                      <wp:extent cx="2503805" cy="51879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5187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33F7" w:rsidRDefault="005F1114" w:rsidP="008D33F7">
                                  <w:pPr>
                                    <w:rPr>
                                      <w:rFonts w:ascii="Meiryo UI" w:eastAsia="Meiryo UI" w:hAnsi="Meiryo UI" w:cs="Meiryo UI"/>
                                      <w:sz w:val="16"/>
                                      <w:szCs w:val="16"/>
                                    </w:rPr>
                                  </w:pPr>
                                  <w:sdt>
                                    <w:sdtPr>
                                      <w:rPr>
                                        <w:rFonts w:ascii="Meiryo UI" w:eastAsia="Meiryo UI" w:hAnsi="Meiryo UI" w:cs="Meiryo UI" w:hint="eastAsia"/>
                                        <w:sz w:val="16"/>
                                        <w:szCs w:val="16"/>
                                      </w:rPr>
                                      <w:id w:val="-1098793428"/>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G-A</w:t>
                                  </w:r>
                                  <w:r w:rsidR="005B56ED">
                                    <w:rPr>
                                      <w:rFonts w:ascii="Meiryo UI" w:eastAsia="Meiryo UI" w:hAnsi="Meiryo UI" w:cs="Meiryo UI" w:hint="eastAsia"/>
                                      <w:sz w:val="16"/>
                                      <w:szCs w:val="16"/>
                                    </w:rPr>
                                    <w:t>M</w:t>
                                  </w:r>
                                  <w:r w:rsidR="00503B21">
                                    <w:rPr>
                                      <w:rFonts w:ascii="Meiryo UI" w:eastAsia="Meiryo UI" w:hAnsi="Meiryo UI" w:cs="Meiryo UI"/>
                                      <w:sz w:val="16"/>
                                      <w:szCs w:val="16"/>
                                    </w:rPr>
                                    <w:t>P</w:t>
                                  </w:r>
                                </w:p>
                                <w:p w:rsidR="00503B21" w:rsidRPr="00503B21" w:rsidRDefault="008D33F7" w:rsidP="008D33F7">
                                  <w:pPr>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Roland JC120）</w:t>
                                  </w:r>
                                  <w:r>
                                    <w:rPr>
                                      <w:rFonts w:ascii="Meiryo UI" w:eastAsia="Meiryo UI" w:hAnsi="Meiryo UI" w:cs="Meiryo UI"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6pt;margin-top:96.05pt;width:197.15pt;height:40.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" filled="f" stroked="f">
                      <v:textbox>
                        <w:txbxContent>
                          <w:p w:rsidR="008D33F7" w:rsidRDefault="005F1114" w:rsidP="008D33F7">
                            <w:pPr>
                              <w:rPr>
                                <w:rFonts w:ascii="Meiryo UI" w:eastAsia="Meiryo UI" w:hAnsi="Meiryo UI" w:cs="Meiryo UI"/>
                                <w:sz w:val="16"/>
                                <w:szCs w:val="16"/>
                              </w:rPr>
                            </w:pPr>
                            <w:sdt>
                              <w:sdtPr>
                                <w:rPr>
                                  <w:rFonts w:ascii="Meiryo UI" w:eastAsia="Meiryo UI" w:hAnsi="Meiryo UI" w:cs="Meiryo UI" w:hint="eastAsia"/>
                                  <w:sz w:val="16"/>
                                  <w:szCs w:val="16"/>
                                </w:rPr>
                                <w:id w:val="-1098793428"/>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G-A</w:t>
                            </w:r>
                            <w:r w:rsidR="005B56ED">
                              <w:rPr>
                                <w:rFonts w:ascii="Meiryo UI" w:eastAsia="Meiryo UI" w:hAnsi="Meiryo UI" w:cs="Meiryo UI" w:hint="eastAsia"/>
                                <w:sz w:val="16"/>
                                <w:szCs w:val="16"/>
                              </w:rPr>
                              <w:t>M</w:t>
                            </w:r>
                            <w:r w:rsidR="00503B21">
                              <w:rPr>
                                <w:rFonts w:ascii="Meiryo UI" w:eastAsia="Meiryo UI" w:hAnsi="Meiryo UI" w:cs="Meiryo UI"/>
                                <w:sz w:val="16"/>
                                <w:szCs w:val="16"/>
                              </w:rPr>
                              <w:t>P</w:t>
                            </w:r>
                          </w:p>
                          <w:p w:rsidR="00503B21" w:rsidRPr="00503B21" w:rsidRDefault="008D33F7" w:rsidP="008D33F7">
                            <w:pPr>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Roland JC120）</w:t>
                            </w:r>
                            <w:r>
                              <w:rPr>
                                <w:rFonts w:ascii="Meiryo UI" w:eastAsia="Meiryo UI" w:hAnsi="Meiryo UI" w:cs="Meiryo UI" w:hint="eastAsia"/>
                                <w:sz w:val="16"/>
                                <w:szCs w:val="16"/>
                              </w:rPr>
                              <w:t xml:space="preserve">　　　　　　　　　</w:t>
                            </w:r>
                          </w:p>
                        </w:txbxContent>
                      </v:textbox>
                      <w10:wrap type="square"/>
                    </v:shape>
                  </w:pict>
                </mc:Fallback>
              </mc:AlternateContent>
            </w:r>
            <w:r w:rsidR="008D33F7">
              <w:rPr>
                <w:noProof/>
              </w:rPr>
              <w:drawing>
                <wp:anchor distT="0" distB="0" distL="114300" distR="114300" simplePos="0" relativeHeight="251656704" behindDoc="0" locked="0" layoutInCell="1" allowOverlap="1">
                  <wp:simplePos x="0" y="0"/>
                  <wp:positionH relativeFrom="column">
                    <wp:posOffset>2874645</wp:posOffset>
                  </wp:positionH>
                  <wp:positionV relativeFrom="paragraph">
                    <wp:posOffset>865505</wp:posOffset>
                  </wp:positionV>
                  <wp:extent cx="537845" cy="500380"/>
                  <wp:effectExtent l="0" t="0" r="0" b="0"/>
                  <wp:wrapSquare wrapText="bothSides"/>
                  <wp:docPr id="7"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8" cstate="print">
                            <a:extLst>
                              <a:ext uri="{28A0092B-C50C-407E-A947-70E740481C1C}">
                                <a14:useLocalDpi xmlns:a14="http://schemas.microsoft.com/office/drawing/2010/main" val="0"/>
                              </a:ext>
                            </a:extLst>
                          </a:blip>
                          <a:srcRect l="27243" t="84712" r="63377" b="9193"/>
                          <a:stretch/>
                        </pic:blipFill>
                        <pic:spPr bwMode="auto">
                          <a:xfrm>
                            <a:off x="0" y="0"/>
                            <a:ext cx="537845" cy="500380"/>
                          </a:xfrm>
                          <a:prstGeom prst="rect">
                            <a:avLst/>
                          </a:prstGeom>
                          <a:noFill/>
                          <a:ln>
                            <a:noFill/>
                          </a:ln>
                          <a:extLst>
                            <a:ext uri="{53640926-AAD7-44D8-BBD7-CCE9431645EC}">
                              <a14:shadowObscured xmlns:a14="http://schemas.microsoft.com/office/drawing/2010/main"/>
                            </a:ext>
                          </a:extLst>
                        </pic:spPr>
                      </pic:pic>
                    </a:graphicData>
                  </a:graphic>
                </wp:anchor>
              </w:drawing>
            </w:r>
            <w:r w:rsidR="008D33F7">
              <w:rPr>
                <w:noProof/>
              </w:rPr>
              <w:drawing>
                <wp:anchor distT="0" distB="0" distL="114300" distR="114300" simplePos="0" relativeHeight="251655680" behindDoc="0" locked="0" layoutInCell="1" allowOverlap="1">
                  <wp:simplePos x="0" y="0"/>
                  <wp:positionH relativeFrom="column">
                    <wp:posOffset>226060</wp:posOffset>
                  </wp:positionH>
                  <wp:positionV relativeFrom="paragraph">
                    <wp:posOffset>866404</wp:posOffset>
                  </wp:positionV>
                  <wp:extent cx="537845" cy="500380"/>
                  <wp:effectExtent l="0" t="0" r="0" b="0"/>
                  <wp:wrapSquare wrapText="bothSides"/>
                  <wp:docPr id="5"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8" cstate="print">
                            <a:extLst>
                              <a:ext uri="{28A0092B-C50C-407E-A947-70E740481C1C}">
                                <a14:useLocalDpi xmlns:a14="http://schemas.microsoft.com/office/drawing/2010/main" val="0"/>
                              </a:ext>
                            </a:extLst>
                          </a:blip>
                          <a:srcRect l="27243" t="84712" r="63377" b="9193"/>
                          <a:stretch/>
                        </pic:blipFill>
                        <pic:spPr bwMode="auto">
                          <a:xfrm>
                            <a:off x="0" y="0"/>
                            <a:ext cx="537845" cy="50038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4"/>
                <w:szCs w:val="14"/>
              </w:rPr>
              <mc:AlternateContent>
                <mc:Choice Requires="wps">
                  <w:drawing>
                    <wp:anchor distT="45720" distB="45720" distL="114300" distR="114300" simplePos="0" relativeHeight="251657728" behindDoc="0" locked="0" layoutInCell="1" allowOverlap="1">
                      <wp:simplePos x="0" y="0"/>
                      <wp:positionH relativeFrom="column">
                        <wp:posOffset>146050</wp:posOffset>
                      </wp:positionH>
                      <wp:positionV relativeFrom="paragraph">
                        <wp:posOffset>0</wp:posOffset>
                      </wp:positionV>
                      <wp:extent cx="1896110" cy="32004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03B21" w:rsidRPr="00503B21" w:rsidRDefault="005F1114" w:rsidP="00503B21">
                                  <w:pPr>
                                    <w:rPr>
                                      <w:rFonts w:ascii="Meiryo UI" w:eastAsia="Meiryo UI" w:hAnsi="Meiryo UI" w:cs="Meiryo UI"/>
                                      <w:sz w:val="16"/>
                                      <w:szCs w:val="16"/>
                                    </w:rPr>
                                  </w:pPr>
                                  <w:sdt>
                                    <w:sdtPr>
                                      <w:rPr>
                                        <w:rFonts w:ascii="Meiryo UI" w:eastAsia="Meiryo UI" w:hAnsi="Meiryo UI" w:cs="Meiryo UI" w:hint="eastAsia"/>
                                        <w:sz w:val="16"/>
                                        <w:szCs w:val="16"/>
                                      </w:rPr>
                                      <w:id w:val="-1247337820"/>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Key BOARD </w:t>
                                  </w:r>
                                  <w:r w:rsidR="008D33F7" w:rsidRPr="008D33F7">
                                    <w:rPr>
                                      <w:rFonts w:ascii="Meiryo UI" w:eastAsia="Meiryo UI" w:hAnsi="Meiryo UI" w:cs="Meiryo UI" w:hint="eastAsia"/>
                                      <w:sz w:val="16"/>
                                      <w:szCs w:val="16"/>
                                    </w:rPr>
                                    <w:t>（</w:t>
                                  </w:r>
                                  <w:r w:rsidR="008D33F7" w:rsidRPr="008D33F7">
                                    <w:rPr>
                                      <w:rFonts w:ascii="Meiryo UI" w:eastAsia="Meiryo UI" w:hAnsi="Meiryo UI" w:cs="Meiryo UI"/>
                                      <w:sz w:val="16"/>
                                      <w:szCs w:val="16"/>
                                    </w:rPr>
                                    <w:t>YAMAHA P125）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1.5pt;margin-top:0;width:149.3pt;height:25.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" filled="f" stroked="f">
                      <v:textbox style="mso-fit-shape-to-text:t">
                        <w:txbxContent>
                          <w:p w:rsidR="00503B21" w:rsidRPr="00503B21" w:rsidRDefault="005F1114" w:rsidP="00503B21">
                            <w:pPr>
                              <w:rPr>
                                <w:rFonts w:ascii="Meiryo UI" w:eastAsia="Meiryo UI" w:hAnsi="Meiryo UI" w:cs="Meiryo UI"/>
                                <w:sz w:val="16"/>
                                <w:szCs w:val="16"/>
                              </w:rPr>
                            </w:pPr>
                            <w:sdt>
                              <w:sdtPr>
                                <w:rPr>
                                  <w:rFonts w:ascii="Meiryo UI" w:eastAsia="Meiryo UI" w:hAnsi="Meiryo UI" w:cs="Meiryo UI" w:hint="eastAsia"/>
                                  <w:sz w:val="16"/>
                                  <w:szCs w:val="16"/>
                                </w:rPr>
                                <w:id w:val="-1247337820"/>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Key BOARD </w:t>
                            </w:r>
                            <w:r w:rsidR="008D33F7" w:rsidRPr="008D33F7">
                              <w:rPr>
                                <w:rFonts w:ascii="Meiryo UI" w:eastAsia="Meiryo UI" w:hAnsi="Meiryo UI" w:cs="Meiryo UI" w:hint="eastAsia"/>
                                <w:sz w:val="16"/>
                                <w:szCs w:val="16"/>
                              </w:rPr>
                              <w:t>（</w:t>
                            </w:r>
                            <w:r w:rsidR="008D33F7" w:rsidRPr="008D33F7">
                              <w:rPr>
                                <w:rFonts w:ascii="Meiryo UI" w:eastAsia="Meiryo UI" w:hAnsi="Meiryo UI" w:cs="Meiryo UI"/>
                                <w:sz w:val="16"/>
                                <w:szCs w:val="16"/>
                              </w:rPr>
                              <w:t>YAMAHA P125）</w:t>
                            </w:r>
                          </w:p>
                        </w:txbxContent>
                      </v:textbox>
                      <w10:wrap type="square"/>
                    </v:shape>
                  </w:pict>
                </mc:Fallback>
              </mc:AlternateContent>
            </w:r>
            <w:r>
              <w:rPr>
                <w:noProof/>
                <w:sz w:val="14"/>
                <w:szCs w:val="14"/>
              </w:rPr>
              <mc:AlternateContent>
                <mc:Choice Requires="wps">
                  <w:drawing>
                    <wp:anchor distT="45720" distB="45720" distL="114300" distR="114300" simplePos="0" relativeHeight="251659776" behindDoc="0" locked="0" layoutInCell="1" allowOverlap="1">
                      <wp:simplePos x="0" y="0"/>
                      <wp:positionH relativeFrom="column">
                        <wp:posOffset>4098925</wp:posOffset>
                      </wp:positionH>
                      <wp:positionV relativeFrom="paragraph">
                        <wp:posOffset>1158240</wp:posOffset>
                      </wp:positionV>
                      <wp:extent cx="1400175" cy="54864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48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33F7" w:rsidRDefault="005F1114" w:rsidP="008D33F7">
                                  <w:pPr>
                                    <w:ind w:firstLineChars="300" w:firstLine="480"/>
                                    <w:rPr>
                                      <w:rFonts w:ascii="Meiryo UI" w:eastAsia="Meiryo UI" w:hAnsi="Meiryo UI" w:cs="Meiryo UI"/>
                                      <w:sz w:val="16"/>
                                      <w:szCs w:val="16"/>
                                    </w:rPr>
                                  </w:pPr>
                                  <w:sdt>
                                    <w:sdtPr>
                                      <w:rPr>
                                        <w:rFonts w:ascii="Meiryo UI" w:eastAsia="Meiryo UI" w:hAnsi="Meiryo UI" w:cs="Meiryo UI" w:hint="eastAsia"/>
                                        <w:sz w:val="16"/>
                                        <w:szCs w:val="16"/>
                                      </w:rPr>
                                      <w:id w:val="-370841576"/>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B-A</w:t>
                                  </w:r>
                                  <w:r w:rsidR="005B56ED">
                                    <w:rPr>
                                      <w:rFonts w:ascii="Meiryo UI" w:eastAsia="Meiryo UI" w:hAnsi="Meiryo UI" w:cs="Meiryo UI" w:hint="eastAsia"/>
                                      <w:sz w:val="16"/>
                                      <w:szCs w:val="16"/>
                                    </w:rPr>
                                    <w:t>MP</w:t>
                                  </w:r>
                                </w:p>
                                <w:p w:rsidR="008D33F7" w:rsidRPr="00503B21" w:rsidRDefault="008D33F7" w:rsidP="008D33F7">
                                  <w:pPr>
                                    <w:ind w:firstLineChars="100" w:firstLine="160"/>
                                    <w:jc w:val="left"/>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YAMAHA B100-3）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2.75pt;margin-top:91.2pt;width:110.25pt;height:43.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" filled="f" stroked="f">
                      <v:textbox style="mso-fit-shape-to-text:t">
                        <w:txbxContent>
                          <w:p w:rsidR="008D33F7" w:rsidRDefault="005F1114" w:rsidP="008D33F7">
                            <w:pPr>
                              <w:ind w:firstLineChars="300" w:firstLine="480"/>
                              <w:rPr>
                                <w:rFonts w:ascii="Meiryo UI" w:eastAsia="Meiryo UI" w:hAnsi="Meiryo UI" w:cs="Meiryo UI"/>
                                <w:sz w:val="16"/>
                                <w:szCs w:val="16"/>
                              </w:rPr>
                            </w:pPr>
                            <w:sdt>
                              <w:sdtPr>
                                <w:rPr>
                                  <w:rFonts w:ascii="Meiryo UI" w:eastAsia="Meiryo UI" w:hAnsi="Meiryo UI" w:cs="Meiryo UI" w:hint="eastAsia"/>
                                  <w:sz w:val="16"/>
                                  <w:szCs w:val="16"/>
                                </w:rPr>
                                <w:id w:val="-370841576"/>
                              </w:sdtPr>
                              <w:sdtEndPr/>
                              <w:sdtContent>
                                <w:r w:rsidR="00503B21">
                                  <w:rPr>
                                    <w:rFonts w:ascii="ＭＳ ゴシック" w:eastAsia="ＭＳ ゴシック" w:hAnsi="ＭＳ ゴシック" w:cs="Meiryo UI" w:hint="eastAsia"/>
                                    <w:sz w:val="16"/>
                                    <w:szCs w:val="16"/>
                                  </w:rPr>
                                  <w:t>☐</w:t>
                                </w:r>
                              </w:sdtContent>
                            </w:sdt>
                            <w:r w:rsidR="00503B21" w:rsidRPr="00503B21">
                              <w:rPr>
                                <w:rFonts w:ascii="Meiryo UI" w:eastAsia="Meiryo UI" w:hAnsi="Meiryo UI" w:cs="Meiryo UI" w:hint="eastAsia"/>
                                <w:sz w:val="16"/>
                                <w:szCs w:val="16"/>
                              </w:rPr>
                              <w:t xml:space="preserve"> </w:t>
                            </w:r>
                            <w:r w:rsidR="005B56ED">
                              <w:rPr>
                                <w:rFonts w:ascii="Meiryo UI" w:eastAsia="Meiryo UI" w:hAnsi="Meiryo UI" w:cs="Meiryo UI"/>
                                <w:sz w:val="16"/>
                                <w:szCs w:val="16"/>
                              </w:rPr>
                              <w:t>B-A</w:t>
                            </w:r>
                            <w:r w:rsidR="005B56ED">
                              <w:rPr>
                                <w:rFonts w:ascii="Meiryo UI" w:eastAsia="Meiryo UI" w:hAnsi="Meiryo UI" w:cs="Meiryo UI" w:hint="eastAsia"/>
                                <w:sz w:val="16"/>
                                <w:szCs w:val="16"/>
                              </w:rPr>
                              <w:t>MP</w:t>
                            </w:r>
                          </w:p>
                          <w:p w:rsidR="008D33F7" w:rsidRPr="00503B21" w:rsidRDefault="008D33F7" w:rsidP="008D33F7">
                            <w:pPr>
                              <w:ind w:firstLineChars="100" w:firstLine="160"/>
                              <w:jc w:val="left"/>
                              <w:rPr>
                                <w:rFonts w:ascii="Meiryo UI" w:eastAsia="Meiryo UI" w:hAnsi="Meiryo UI" w:cs="Meiryo UI"/>
                                <w:sz w:val="16"/>
                                <w:szCs w:val="16"/>
                              </w:rPr>
                            </w:pPr>
                            <w:r>
                              <w:rPr>
                                <w:rFonts w:ascii="Meiryo UI" w:eastAsia="Meiryo UI" w:hAnsi="Meiryo UI" w:cs="Meiryo UI" w:hint="eastAsia"/>
                                <w:sz w:val="16"/>
                                <w:szCs w:val="16"/>
                              </w:rPr>
                              <w:t>（</w:t>
                            </w:r>
                            <w:r w:rsidRPr="008D33F7">
                              <w:rPr>
                                <w:rFonts w:ascii="Meiryo UI" w:eastAsia="Meiryo UI" w:hAnsi="Meiryo UI" w:cs="Meiryo UI"/>
                                <w:sz w:val="16"/>
                                <w:szCs w:val="16"/>
                              </w:rPr>
                              <w:t>YAMAHA B100-3）</w:t>
                            </w:r>
                          </w:p>
                        </w:txbxContent>
                      </v:textbox>
                      <w10:wrap type="square"/>
                    </v:shape>
                  </w:pict>
                </mc:Fallback>
              </mc:AlternateContent>
            </w:r>
            <w:r>
              <w:rPr>
                <w:noProof/>
                <w:sz w:val="14"/>
                <w:szCs w:val="14"/>
              </w:rPr>
              <mc:AlternateContent>
                <mc:Choice Requires="wps">
                  <w:drawing>
                    <wp:anchor distT="45720" distB="45720" distL="114300" distR="114300" simplePos="0" relativeHeight="251662848" behindDoc="0" locked="0" layoutInCell="1" allowOverlap="1">
                      <wp:simplePos x="0" y="0"/>
                      <wp:positionH relativeFrom="column">
                        <wp:posOffset>2105025</wp:posOffset>
                      </wp:positionH>
                      <wp:positionV relativeFrom="paragraph">
                        <wp:posOffset>1447165</wp:posOffset>
                      </wp:positionV>
                      <wp:extent cx="854075" cy="25971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597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5386F" w:rsidRPr="00503B21" w:rsidRDefault="00C5386F" w:rsidP="00C5386F">
                                  <w:pPr>
                                    <w:rPr>
                                      <w:rFonts w:ascii="Meiryo UI" w:eastAsia="Meiryo UI" w:hAnsi="Meiryo UI" w:cs="Meiryo UI"/>
                                      <w:sz w:val="16"/>
                                      <w:szCs w:val="16"/>
                                    </w:rPr>
                                  </w:pPr>
                                  <w:r>
                                    <w:rPr>
                                      <w:rFonts w:ascii="ＭＳ ゴシック" w:eastAsia="ＭＳ ゴシック" w:hAnsi="ＭＳ ゴシック" w:cs="Meiryo UI" w:hint="eastAsia"/>
                                      <w:sz w:val="16"/>
                                      <w:szCs w:val="16"/>
                                    </w:rPr>
                                    <w:t>＜客席</w:t>
                                  </w:r>
                                  <w:r w:rsidR="00CE69BA">
                                    <w:rPr>
                                      <w:rFonts w:ascii="ＭＳ ゴシック" w:eastAsia="ＭＳ ゴシック" w:hAnsi="ＭＳ ゴシック" w:cs="Meiryo UI" w:hint="eastAsia"/>
                                      <w:sz w:val="16"/>
                                      <w:szCs w:val="16"/>
                                    </w:rPr>
                                    <w:t>側</w:t>
                                  </w:r>
                                  <w:r>
                                    <w:rPr>
                                      <w:rFonts w:ascii="ＭＳ ゴシック" w:eastAsia="ＭＳ ゴシック" w:hAnsi="ＭＳ ゴシック" w:cs="Meiryo U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5.75pt;margin-top:113.95pt;width:67.25pt;height:20.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" filled="f" stroked="f">
                      <v:textbox>
                        <w:txbxContent>
                          <w:p w:rsidR="00C5386F" w:rsidRPr="00503B21" w:rsidRDefault="00C5386F" w:rsidP="00C5386F">
                            <w:pPr>
                              <w:rPr>
                                <w:rFonts w:ascii="Meiryo UI" w:eastAsia="Meiryo UI" w:hAnsi="Meiryo UI" w:cs="Meiryo UI"/>
                                <w:sz w:val="16"/>
                                <w:szCs w:val="16"/>
                              </w:rPr>
                            </w:pPr>
                            <w:r>
                              <w:rPr>
                                <w:rFonts w:ascii="ＭＳ ゴシック" w:eastAsia="ＭＳ ゴシック" w:hAnsi="ＭＳ ゴシック" w:cs="Meiryo UI" w:hint="eastAsia"/>
                                <w:sz w:val="16"/>
                                <w:szCs w:val="16"/>
                              </w:rPr>
                              <w:t>＜客席</w:t>
                            </w:r>
                            <w:r w:rsidR="00CE69BA">
                              <w:rPr>
                                <w:rFonts w:ascii="ＭＳ ゴシック" w:eastAsia="ＭＳ ゴシック" w:hAnsi="ＭＳ ゴシック" w:cs="Meiryo UI" w:hint="eastAsia"/>
                                <w:sz w:val="16"/>
                                <w:szCs w:val="16"/>
                              </w:rPr>
                              <w:t>側</w:t>
                            </w:r>
                            <w:r>
                              <w:rPr>
                                <w:rFonts w:ascii="ＭＳ ゴシック" w:eastAsia="ＭＳ ゴシック" w:hAnsi="ＭＳ ゴシック" w:cs="Meiryo UI"/>
                                <w:sz w:val="16"/>
                                <w:szCs w:val="16"/>
                              </w:rPr>
                              <w:t>＞</w:t>
                            </w:r>
                          </w:p>
                        </w:txbxContent>
                      </v:textbox>
                      <w10:wrap type="square"/>
                    </v:shape>
                  </w:pict>
                </mc:Fallback>
              </mc:AlternateContent>
            </w:r>
            <w:r w:rsidR="00503B21">
              <w:rPr>
                <w:noProof/>
              </w:rPr>
              <w:drawing>
                <wp:anchor distT="0" distB="0" distL="114300" distR="114300" simplePos="0" relativeHeight="251653632" behindDoc="0" locked="0" layoutInCell="1" allowOverlap="1">
                  <wp:simplePos x="0" y="0"/>
                  <wp:positionH relativeFrom="column">
                    <wp:posOffset>2001754</wp:posOffset>
                  </wp:positionH>
                  <wp:positionV relativeFrom="paragraph">
                    <wp:posOffset>54644</wp:posOffset>
                  </wp:positionV>
                  <wp:extent cx="1020278" cy="902970"/>
                  <wp:effectExtent l="0" t="0" r="8890" b="0"/>
                  <wp:wrapSquare wrapText="bothSides"/>
                  <wp:docPr id="3"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8" cstate="print">
                            <a:extLst>
                              <a:ext uri="{28A0092B-C50C-407E-A947-70E740481C1C}">
                                <a14:useLocalDpi xmlns:a14="http://schemas.microsoft.com/office/drawing/2010/main" val="0"/>
                              </a:ext>
                            </a:extLst>
                          </a:blip>
                          <a:srcRect l="50873" t="71601" r="31339" b="17397"/>
                          <a:stretch/>
                        </pic:blipFill>
                        <pic:spPr bwMode="auto">
                          <a:xfrm>
                            <a:off x="0" y="0"/>
                            <a:ext cx="1020278" cy="902970"/>
                          </a:xfrm>
                          <a:prstGeom prst="rect">
                            <a:avLst/>
                          </a:prstGeom>
                          <a:noFill/>
                          <a:ln>
                            <a:noFill/>
                          </a:ln>
                          <a:extLst>
                            <a:ext uri="{53640926-AAD7-44D8-BBD7-CCE9431645EC}">
                              <a14:shadowObscured xmlns:a14="http://schemas.microsoft.com/office/drawing/2010/main"/>
                            </a:ext>
                          </a:extLst>
                        </pic:spPr>
                      </pic:pic>
                    </a:graphicData>
                  </a:graphic>
                </wp:anchor>
              </w:drawing>
            </w:r>
            <w:r w:rsidR="00503B21">
              <w:rPr>
                <w:noProof/>
              </w:rPr>
              <w:drawing>
                <wp:anchor distT="0" distB="0" distL="114300" distR="114300" simplePos="0" relativeHeight="251652608" behindDoc="0" locked="0" layoutInCell="1" allowOverlap="1">
                  <wp:simplePos x="0" y="0"/>
                  <wp:positionH relativeFrom="column">
                    <wp:posOffset>617086</wp:posOffset>
                  </wp:positionH>
                  <wp:positionV relativeFrom="paragraph">
                    <wp:posOffset>228967</wp:posOffset>
                  </wp:positionV>
                  <wp:extent cx="874577" cy="715645"/>
                  <wp:effectExtent l="0" t="0" r="1905" b="8255"/>
                  <wp:wrapSquare wrapText="bothSides"/>
                  <wp:docPr id="1"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8" cstate="print">
                            <a:extLst>
                              <a:ext uri="{28A0092B-C50C-407E-A947-70E740481C1C}">
                                <a14:useLocalDpi xmlns:a14="http://schemas.microsoft.com/office/drawing/2010/main" val="0"/>
                              </a:ext>
                            </a:extLst>
                          </a:blip>
                          <a:srcRect l="33341" t="72902" r="51691" b="17624"/>
                          <a:stretch/>
                        </pic:blipFill>
                        <pic:spPr bwMode="auto">
                          <a:xfrm>
                            <a:off x="0" y="0"/>
                            <a:ext cx="874577" cy="715645"/>
                          </a:xfrm>
                          <a:prstGeom prst="rect">
                            <a:avLst/>
                          </a:prstGeom>
                          <a:noFill/>
                          <a:ln>
                            <a:noFill/>
                          </a:ln>
                          <a:extLst>
                            <a:ext uri="{53640926-AAD7-44D8-BBD7-CCE9431645EC}">
                              <a14:shadowObscured xmlns:a14="http://schemas.microsoft.com/office/drawing/2010/main"/>
                            </a:ext>
                          </a:extLst>
                        </pic:spPr>
                      </pic:pic>
                    </a:graphicData>
                  </a:graphic>
                </wp:anchor>
              </w:drawing>
            </w:r>
            <w:r w:rsidR="008D33F7">
              <w:rPr>
                <w:noProof/>
              </w:rPr>
              <w:drawing>
                <wp:anchor distT="0" distB="0" distL="114300" distR="114300" simplePos="0" relativeHeight="251654656" behindDoc="0" locked="0" layoutInCell="1" allowOverlap="1">
                  <wp:simplePos x="0" y="0"/>
                  <wp:positionH relativeFrom="column">
                    <wp:posOffset>4114532</wp:posOffset>
                  </wp:positionH>
                  <wp:positionV relativeFrom="paragraph">
                    <wp:posOffset>347211</wp:posOffset>
                  </wp:positionV>
                  <wp:extent cx="596766" cy="943276"/>
                  <wp:effectExtent l="0" t="0" r="0" b="0"/>
                  <wp:wrapSquare wrapText="bothSides"/>
                  <wp:docPr id="4"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8" cstate="print">
                            <a:extLst>
                              <a:ext uri="{28A0092B-C50C-407E-A947-70E740481C1C}">
                                <a14:useLocalDpi xmlns:a14="http://schemas.microsoft.com/office/drawing/2010/main" val="0"/>
                              </a:ext>
                            </a:extLst>
                          </a:blip>
                          <a:srcRect l="84236" t="74284" r="5366" b="14231"/>
                          <a:stretch/>
                        </pic:blipFill>
                        <pic:spPr bwMode="auto">
                          <a:xfrm>
                            <a:off x="0" y="0"/>
                            <a:ext cx="596766" cy="943276"/>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9937B2" w:rsidRPr="00FD5BA4" w:rsidTr="001836DE">
        <w:trPr>
          <w:trHeight w:val="779"/>
        </w:trPr>
        <w:tc>
          <w:tcPr>
            <w:tcW w:w="2268" w:type="dxa"/>
            <w:shd w:val="clear" w:color="auto" w:fill="FFE599" w:themeFill="accent4" w:themeFillTint="66"/>
            <w:vAlign w:val="center"/>
          </w:tcPr>
          <w:p w:rsidR="009937B2" w:rsidRPr="00095E7E" w:rsidRDefault="00095E7E" w:rsidP="00E877A2">
            <w:pPr>
              <w:widowControl/>
              <w:jc w:val="left"/>
              <w:rPr>
                <w:rFonts w:ascii="Meiryo UI" w:eastAsia="Meiryo UI" w:hAnsi="Meiryo UI" w:cs="Meiryo UI"/>
                <w:sz w:val="16"/>
                <w:szCs w:val="16"/>
              </w:rPr>
            </w:pPr>
            <w:r w:rsidRPr="00095E7E">
              <w:rPr>
                <w:rFonts w:ascii="Meiryo UI" w:eastAsia="Meiryo UI" w:hAnsi="Meiryo UI" w:cs="Meiryo UI" w:hint="eastAsia"/>
                <w:sz w:val="16"/>
                <w:szCs w:val="16"/>
              </w:rPr>
              <w:t>⑬</w:t>
            </w:r>
            <w:r w:rsidR="009937B2" w:rsidRPr="00095E7E">
              <w:rPr>
                <w:rFonts w:ascii="Meiryo UI" w:eastAsia="Meiryo UI" w:hAnsi="Meiryo UI" w:cs="Meiryo UI" w:hint="eastAsia"/>
                <w:sz w:val="16"/>
                <w:szCs w:val="16"/>
              </w:rPr>
              <w:t>演奏ジャンル</w:t>
            </w:r>
          </w:p>
        </w:tc>
        <w:tc>
          <w:tcPr>
            <w:tcW w:w="2835" w:type="dxa"/>
          </w:tcPr>
          <w:p w:rsidR="009937B2" w:rsidRPr="009937B2" w:rsidRDefault="009937B2" w:rsidP="00E877A2">
            <w:pPr>
              <w:widowControl/>
              <w:jc w:val="left"/>
              <w:rPr>
                <w:rFonts w:ascii="Meiryo UI" w:eastAsia="Meiryo UI" w:hAnsi="Meiryo UI" w:cs="Meiryo UI"/>
                <w:sz w:val="14"/>
                <w:szCs w:val="14"/>
              </w:rPr>
            </w:pPr>
          </w:p>
        </w:tc>
        <w:tc>
          <w:tcPr>
            <w:tcW w:w="1569" w:type="dxa"/>
            <w:shd w:val="clear" w:color="auto" w:fill="FFE599" w:themeFill="accent4" w:themeFillTint="66"/>
            <w:vAlign w:val="center"/>
          </w:tcPr>
          <w:p w:rsidR="00F6721E" w:rsidRPr="00095E7E" w:rsidRDefault="00095E7E"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⑭</w:t>
            </w:r>
            <w:r w:rsidR="009937B2" w:rsidRPr="00095E7E">
              <w:rPr>
                <w:rFonts w:ascii="Meiryo UI" w:eastAsia="Meiryo UI" w:hAnsi="Meiryo UI" w:cs="Meiryo UI" w:hint="eastAsia"/>
                <w:sz w:val="16"/>
                <w:szCs w:val="16"/>
              </w:rPr>
              <w:t>演奏曲名</w:t>
            </w:r>
          </w:p>
          <w:p w:rsidR="009937B2" w:rsidRPr="002803A3" w:rsidRDefault="009937B2" w:rsidP="004F03E5">
            <w:pPr>
              <w:widowControl/>
              <w:spacing w:line="220" w:lineRule="exact"/>
              <w:jc w:val="left"/>
              <w:rPr>
                <w:rFonts w:ascii="Meiryo UI" w:eastAsia="Meiryo UI" w:hAnsi="Meiryo UI" w:cs="Meiryo UI"/>
                <w:sz w:val="16"/>
                <w:szCs w:val="16"/>
              </w:rPr>
            </w:pPr>
            <w:r w:rsidRPr="00095E7E">
              <w:rPr>
                <w:rFonts w:ascii="Meiryo UI" w:eastAsia="Meiryo UI" w:hAnsi="Meiryo UI" w:cs="Meiryo UI" w:hint="eastAsia"/>
                <w:sz w:val="16"/>
                <w:szCs w:val="16"/>
              </w:rPr>
              <w:t>（オリジナル</w:t>
            </w:r>
            <w:r w:rsidR="002803A3" w:rsidRPr="00095E7E">
              <w:rPr>
                <w:rFonts w:ascii="Meiryo UI" w:eastAsia="Meiryo UI" w:hAnsi="Meiryo UI" w:cs="Meiryo UI" w:hint="eastAsia"/>
                <w:sz w:val="16"/>
                <w:szCs w:val="16"/>
              </w:rPr>
              <w:t>・</w:t>
            </w:r>
            <w:r w:rsidRPr="00095E7E">
              <w:rPr>
                <w:rFonts w:ascii="Meiryo UI" w:eastAsia="Meiryo UI" w:hAnsi="Meiryo UI" w:cs="Meiryo UI" w:hint="eastAsia"/>
                <w:sz w:val="16"/>
                <w:szCs w:val="16"/>
              </w:rPr>
              <w:t>コピーのいずれかチェック）</w:t>
            </w:r>
          </w:p>
        </w:tc>
        <w:tc>
          <w:tcPr>
            <w:tcW w:w="3818" w:type="dxa"/>
            <w:gridSpan w:val="4"/>
            <w:vAlign w:val="center"/>
          </w:tcPr>
          <w:p w:rsidR="006E5746" w:rsidRPr="00170A1F" w:rsidRDefault="005F1114" w:rsidP="007329CF">
            <w:pPr>
              <w:widowControl/>
              <w:spacing w:line="240" w:lineRule="exact"/>
              <w:jc w:val="center"/>
              <w:rPr>
                <w:rFonts w:ascii="Meiryo UI" w:eastAsia="Meiryo UI" w:hAnsi="Meiryo UI" w:cs="Meiryo UI"/>
                <w:sz w:val="18"/>
                <w:szCs w:val="18"/>
              </w:rPr>
            </w:pPr>
            <w:sdt>
              <w:sdtPr>
                <w:rPr>
                  <w:rFonts w:ascii="Meiryo UI" w:eastAsia="Meiryo UI" w:hAnsi="Meiryo UI" w:cs="Meiryo UI" w:hint="eastAsia"/>
                  <w:sz w:val="18"/>
                  <w:szCs w:val="18"/>
                </w:rPr>
                <w:id w:val="719331087"/>
              </w:sdtPr>
              <w:sdtEndPr/>
              <w:sdtContent>
                <w:r w:rsidR="007329CF">
                  <w:rPr>
                    <w:rFonts w:ascii="ＭＳ ゴシック" w:eastAsia="ＭＳ ゴシック" w:hAnsi="ＭＳ ゴシック" w:cs="Meiryo UI" w:hint="eastAsia"/>
                    <w:sz w:val="18"/>
                    <w:szCs w:val="18"/>
                  </w:rPr>
                  <w:t>☐</w:t>
                </w:r>
              </w:sdtContent>
            </w:sdt>
            <w:r w:rsidR="006E5746" w:rsidRPr="00170A1F">
              <w:rPr>
                <w:rFonts w:ascii="Meiryo UI" w:eastAsia="Meiryo UI" w:hAnsi="Meiryo UI" w:cs="Meiryo UI" w:hint="eastAsia"/>
                <w:sz w:val="18"/>
                <w:szCs w:val="18"/>
              </w:rPr>
              <w:t xml:space="preserve">オリジナル　　　　</w:t>
            </w:r>
            <w:sdt>
              <w:sdtPr>
                <w:rPr>
                  <w:rFonts w:ascii="Meiryo UI" w:eastAsia="Meiryo UI" w:hAnsi="Meiryo UI" w:cs="Meiryo UI" w:hint="eastAsia"/>
                  <w:sz w:val="18"/>
                  <w:szCs w:val="18"/>
                </w:rPr>
                <w:id w:val="-1072433700"/>
              </w:sdtPr>
              <w:sdtEndPr/>
              <w:sdtContent>
                <w:r w:rsidR="004F03E5">
                  <w:rPr>
                    <w:rFonts w:ascii="ＭＳ ゴシック" w:eastAsia="ＭＳ ゴシック" w:hAnsi="ＭＳ ゴシック" w:cs="Meiryo UI" w:hint="eastAsia"/>
                    <w:sz w:val="18"/>
                    <w:szCs w:val="18"/>
                  </w:rPr>
                  <w:t>☐</w:t>
                </w:r>
              </w:sdtContent>
            </w:sdt>
            <w:r w:rsidR="006E5746" w:rsidRPr="00170A1F">
              <w:rPr>
                <w:rFonts w:ascii="Meiryo UI" w:eastAsia="Meiryo UI" w:hAnsi="Meiryo UI" w:cs="Meiryo UI" w:hint="eastAsia"/>
                <w:sz w:val="18"/>
                <w:szCs w:val="18"/>
              </w:rPr>
              <w:t>コピー</w:t>
            </w:r>
          </w:p>
          <w:p w:rsidR="00CE69BA" w:rsidRDefault="009937B2" w:rsidP="00CE69BA">
            <w:pPr>
              <w:widowControl/>
              <w:spacing w:line="240" w:lineRule="exact"/>
              <w:ind w:firstLineChars="400" w:firstLine="640"/>
              <w:jc w:val="left"/>
              <w:rPr>
                <w:rFonts w:ascii="Meiryo UI" w:eastAsia="Meiryo UI" w:hAnsi="Meiryo UI" w:cs="Meiryo UI"/>
                <w:sz w:val="14"/>
                <w:szCs w:val="14"/>
              </w:rPr>
            </w:pPr>
            <w:r w:rsidRPr="00B835E8">
              <w:rPr>
                <w:rFonts w:ascii="Meiryo UI" w:eastAsia="Meiryo UI" w:hAnsi="Meiryo UI" w:cs="Meiryo UI" w:hint="eastAsia"/>
                <w:sz w:val="16"/>
                <w:szCs w:val="16"/>
              </w:rPr>
              <w:t xml:space="preserve">曲名　　　　　　</w:t>
            </w:r>
            <w:r w:rsidR="00BF6F40" w:rsidRPr="00B835E8">
              <w:rPr>
                <w:rFonts w:ascii="Meiryo UI" w:eastAsia="Meiryo UI" w:hAnsi="Meiryo UI" w:cs="Meiryo UI" w:hint="eastAsia"/>
                <w:sz w:val="16"/>
                <w:szCs w:val="16"/>
              </w:rPr>
              <w:t xml:space="preserve">　　</w:t>
            </w:r>
            <w:r w:rsidR="002803A3" w:rsidRPr="00B835E8">
              <w:rPr>
                <w:rFonts w:ascii="Meiryo UI" w:eastAsia="Meiryo UI" w:hAnsi="Meiryo UI" w:cs="Meiryo UI" w:hint="eastAsia"/>
                <w:sz w:val="16"/>
                <w:szCs w:val="16"/>
              </w:rPr>
              <w:t xml:space="preserve">　</w:t>
            </w:r>
            <w:r w:rsidR="00CE69BA">
              <w:rPr>
                <w:rFonts w:ascii="Meiryo UI" w:eastAsia="Meiryo UI" w:hAnsi="Meiryo UI" w:cs="Meiryo UI" w:hint="eastAsia"/>
                <w:sz w:val="16"/>
                <w:szCs w:val="16"/>
              </w:rPr>
              <w:t xml:space="preserve">　　　</w:t>
            </w:r>
            <w:r w:rsidR="002803A3" w:rsidRPr="00B835E8">
              <w:rPr>
                <w:rFonts w:ascii="Meiryo UI" w:eastAsia="Meiryo UI" w:hAnsi="Meiryo UI" w:cs="Meiryo UI" w:hint="eastAsia"/>
                <w:sz w:val="16"/>
                <w:szCs w:val="16"/>
              </w:rPr>
              <w:t xml:space="preserve">　</w:t>
            </w:r>
            <w:r w:rsidR="00BF6F40" w:rsidRPr="00B835E8">
              <w:rPr>
                <w:rFonts w:ascii="Meiryo UI" w:eastAsia="Meiryo UI" w:hAnsi="Meiryo UI" w:cs="Meiryo UI" w:hint="eastAsia"/>
                <w:sz w:val="16"/>
                <w:szCs w:val="16"/>
              </w:rPr>
              <w:t xml:space="preserve">　</w:t>
            </w:r>
            <w:r w:rsidRPr="00B835E8">
              <w:rPr>
                <w:rFonts w:ascii="Meiryo UI" w:eastAsia="Meiryo UI" w:hAnsi="Meiryo UI" w:cs="Meiryo UI" w:hint="eastAsia"/>
                <w:sz w:val="16"/>
                <w:szCs w:val="16"/>
              </w:rPr>
              <w:t>歌手</w:t>
            </w:r>
            <w:r w:rsidR="002803A3" w:rsidRPr="00B835E8">
              <w:rPr>
                <w:rFonts w:ascii="Meiryo UI" w:eastAsia="Meiryo UI" w:hAnsi="Meiryo UI" w:cs="Meiryo UI" w:hint="eastAsia"/>
                <w:sz w:val="16"/>
                <w:szCs w:val="16"/>
              </w:rPr>
              <w:t>名</w:t>
            </w:r>
            <w:r w:rsidRPr="0093066A">
              <w:rPr>
                <w:rFonts w:ascii="Meiryo UI" w:eastAsia="Meiryo UI" w:hAnsi="Meiryo UI" w:cs="Meiryo UI" w:hint="eastAsia"/>
                <w:sz w:val="14"/>
                <w:szCs w:val="14"/>
              </w:rPr>
              <w:t>:</w:t>
            </w:r>
          </w:p>
          <w:p w:rsidR="00B835E8" w:rsidRPr="00B835E8" w:rsidRDefault="00CE69BA" w:rsidP="00CE69BA">
            <w:pPr>
              <w:widowControl/>
              <w:spacing w:line="240" w:lineRule="exact"/>
              <w:jc w:val="left"/>
              <w:rPr>
                <w:rFonts w:ascii="Meiryo UI" w:eastAsia="Meiryo UI" w:hAnsi="Meiryo UI" w:cs="Meiryo UI"/>
                <w:sz w:val="14"/>
                <w:szCs w:val="14"/>
              </w:rPr>
            </w:pPr>
            <w:r>
              <w:rPr>
                <w:rFonts w:ascii="Meiryo UI" w:eastAsia="Meiryo UI" w:hAnsi="Meiryo UI" w:cs="Meiryo UI" w:hint="eastAsia"/>
                <w:sz w:val="14"/>
                <w:szCs w:val="14"/>
              </w:rPr>
              <w:t xml:space="preserve">　　　　　　　　　　　　　　　　　　</w:t>
            </w:r>
            <w:r w:rsidR="00B835E8">
              <w:rPr>
                <w:rFonts w:ascii="Meiryo UI" w:eastAsia="Meiryo UI" w:hAnsi="Meiryo UI" w:cs="Meiryo UI" w:hint="eastAsia"/>
                <w:sz w:val="14"/>
                <w:szCs w:val="14"/>
              </w:rPr>
              <w:t>／</w:t>
            </w:r>
          </w:p>
        </w:tc>
      </w:tr>
      <w:tr w:rsidR="007167EA" w:rsidRPr="00FD5BA4" w:rsidTr="00CE69BA">
        <w:trPr>
          <w:trHeight w:val="723"/>
        </w:trPr>
        <w:tc>
          <w:tcPr>
            <w:tcW w:w="10490" w:type="dxa"/>
            <w:gridSpan w:val="7"/>
            <w:shd w:val="clear" w:color="auto" w:fill="auto"/>
            <w:vAlign w:val="center"/>
          </w:tcPr>
          <w:p w:rsidR="007167EA" w:rsidRPr="007167EA" w:rsidRDefault="007167EA" w:rsidP="007167EA">
            <w:pPr>
              <w:adjustRightInd w:val="0"/>
              <w:snapToGrid w:val="0"/>
              <w:rPr>
                <w:rFonts w:ascii="Meiryo UI" w:eastAsia="Meiryo UI" w:hAnsi="Meiryo UI"/>
                <w:b/>
                <w:sz w:val="20"/>
              </w:rPr>
            </w:pPr>
            <w:r w:rsidRPr="007167EA">
              <w:rPr>
                <w:rFonts w:ascii="Meiryo UI" w:eastAsia="Meiryo UI" w:hAnsi="Meiryo UI" w:hint="eastAsia"/>
                <w:b/>
                <w:sz w:val="20"/>
              </w:rPr>
              <w:t>ゲートシティ大崎イベント事務局　バンドコンテスト参加申込</w:t>
            </w:r>
            <w:r w:rsidR="00CE69BA">
              <w:rPr>
                <w:rFonts w:ascii="Meiryo UI" w:eastAsia="Meiryo UI" w:hAnsi="Meiryo UI" w:hint="eastAsia"/>
                <w:b/>
                <w:sz w:val="20"/>
              </w:rPr>
              <w:t xml:space="preserve"> 係</w:t>
            </w:r>
            <w:r w:rsidRPr="007167EA">
              <w:rPr>
                <w:rFonts w:ascii="Meiryo UI" w:eastAsia="Meiryo UI" w:hAnsi="Meiryo UI" w:hint="eastAsia"/>
                <w:b/>
                <w:sz w:val="20"/>
              </w:rPr>
              <w:t xml:space="preserve">　</w:t>
            </w:r>
          </w:p>
          <w:p w:rsidR="007167EA" w:rsidRPr="007167EA" w:rsidRDefault="007167EA" w:rsidP="007167EA">
            <w:pPr>
              <w:adjustRightInd w:val="0"/>
              <w:snapToGrid w:val="0"/>
              <w:ind w:firstLineChars="100" w:firstLine="280"/>
              <w:rPr>
                <w:rFonts w:ascii="Meiryo UI" w:eastAsia="Meiryo UI" w:hAnsi="Meiryo UI"/>
                <w:sz w:val="20"/>
              </w:rPr>
            </w:pPr>
            <w:r w:rsidRPr="007167EA">
              <w:rPr>
                <w:rFonts w:ascii="Meiryo UI" w:eastAsia="Meiryo UI" w:hAnsi="Meiryo UI" w:hint="eastAsia"/>
                <w:b/>
                <w:color w:val="FF0000"/>
                <w:sz w:val="28"/>
              </w:rPr>
              <w:t>g</w:t>
            </w:r>
            <w:r w:rsidRPr="007167EA">
              <w:rPr>
                <w:rFonts w:ascii="Meiryo UI" w:eastAsia="Meiryo UI" w:hAnsi="Meiryo UI"/>
                <w:b/>
                <w:color w:val="FF0000"/>
                <w:sz w:val="28"/>
              </w:rPr>
              <w:t>coevent@misuzu-g.co.jp</w:t>
            </w:r>
            <w:r w:rsidRPr="007167EA">
              <w:rPr>
                <w:rFonts w:ascii="Meiryo UI" w:eastAsia="Meiryo UI" w:hAnsi="Meiryo UI" w:hint="eastAsia"/>
                <w:b/>
                <w:color w:val="FF0000"/>
                <w:sz w:val="20"/>
              </w:rPr>
              <w:t xml:space="preserve">　　電話0</w:t>
            </w:r>
            <w:r w:rsidRPr="007167EA">
              <w:rPr>
                <w:rFonts w:ascii="Meiryo UI" w:eastAsia="Meiryo UI" w:hAnsi="Meiryo UI"/>
                <w:b/>
                <w:color w:val="FF0000"/>
                <w:sz w:val="20"/>
              </w:rPr>
              <w:t>3-6435-9995</w:t>
            </w:r>
            <w:r w:rsidRPr="007167EA">
              <w:rPr>
                <w:rFonts w:ascii="Meiryo UI" w:eastAsia="Meiryo UI" w:hAnsi="Meiryo UI" w:hint="eastAsia"/>
                <w:b/>
                <w:sz w:val="20"/>
              </w:rPr>
              <w:t xml:space="preserve">　</w:t>
            </w:r>
            <w:r>
              <w:rPr>
                <w:rFonts w:ascii="Meiryo UI" w:eastAsia="Meiryo UI" w:hAnsi="Meiryo UI" w:hint="eastAsia"/>
                <w:sz w:val="20"/>
              </w:rPr>
              <w:t xml:space="preserve">　担当：林</w:t>
            </w:r>
          </w:p>
        </w:tc>
      </w:tr>
    </w:tbl>
    <w:p w:rsidR="00503B21" w:rsidRDefault="00503B21" w:rsidP="00891060">
      <w:pPr>
        <w:rPr>
          <w:rFonts w:hint="eastAsia"/>
        </w:rPr>
      </w:pPr>
    </w:p>
    <w:sectPr w:rsidR="00503B21" w:rsidSect="00095E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14" w:rsidRDefault="005F1114" w:rsidP="004F03E5">
      <w:r>
        <w:separator/>
      </w:r>
    </w:p>
  </w:endnote>
  <w:endnote w:type="continuationSeparator" w:id="0">
    <w:p w:rsidR="005F1114" w:rsidRDefault="005F1114" w:rsidP="004F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14" w:rsidRDefault="005F1114" w:rsidP="004F03E5">
      <w:r>
        <w:separator/>
      </w:r>
    </w:p>
  </w:footnote>
  <w:footnote w:type="continuationSeparator" w:id="0">
    <w:p w:rsidR="005F1114" w:rsidRDefault="005F1114" w:rsidP="004F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75B6B"/>
    <w:multiLevelType w:val="hybridMultilevel"/>
    <w:tmpl w:val="A00A0C8A"/>
    <w:lvl w:ilvl="0" w:tplc="681C6A8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406A88"/>
    <w:multiLevelType w:val="hybridMultilevel"/>
    <w:tmpl w:val="C4AC8EEC"/>
    <w:lvl w:ilvl="0" w:tplc="645A3D0E">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A4"/>
    <w:rsid w:val="00015848"/>
    <w:rsid w:val="000314EA"/>
    <w:rsid w:val="00080246"/>
    <w:rsid w:val="00095E7E"/>
    <w:rsid w:val="00160DF2"/>
    <w:rsid w:val="00170A1F"/>
    <w:rsid w:val="001836DE"/>
    <w:rsid w:val="00184183"/>
    <w:rsid w:val="00194919"/>
    <w:rsid w:val="001D50FD"/>
    <w:rsid w:val="0022798E"/>
    <w:rsid w:val="002803A3"/>
    <w:rsid w:val="003117CF"/>
    <w:rsid w:val="003A02B7"/>
    <w:rsid w:val="00437275"/>
    <w:rsid w:val="004F03E5"/>
    <w:rsid w:val="00503B21"/>
    <w:rsid w:val="00561EEB"/>
    <w:rsid w:val="005B27B2"/>
    <w:rsid w:val="005B56ED"/>
    <w:rsid w:val="005F1114"/>
    <w:rsid w:val="0062426B"/>
    <w:rsid w:val="006329C2"/>
    <w:rsid w:val="006736DA"/>
    <w:rsid w:val="006B33F9"/>
    <w:rsid w:val="006E5746"/>
    <w:rsid w:val="006E5776"/>
    <w:rsid w:val="007167EA"/>
    <w:rsid w:val="007329CF"/>
    <w:rsid w:val="00747FC8"/>
    <w:rsid w:val="007A5D23"/>
    <w:rsid w:val="007A7FAA"/>
    <w:rsid w:val="007C0921"/>
    <w:rsid w:val="0086146A"/>
    <w:rsid w:val="00891060"/>
    <w:rsid w:val="008957E3"/>
    <w:rsid w:val="008A4E99"/>
    <w:rsid w:val="008C7EE6"/>
    <w:rsid w:val="008D33F7"/>
    <w:rsid w:val="0091683E"/>
    <w:rsid w:val="0093066A"/>
    <w:rsid w:val="009937B2"/>
    <w:rsid w:val="009B281E"/>
    <w:rsid w:val="009D39C6"/>
    <w:rsid w:val="00A95AC9"/>
    <w:rsid w:val="00AD2B23"/>
    <w:rsid w:val="00AD6D2F"/>
    <w:rsid w:val="00B543C6"/>
    <w:rsid w:val="00B835E8"/>
    <w:rsid w:val="00BF6F40"/>
    <w:rsid w:val="00C5386F"/>
    <w:rsid w:val="00C64401"/>
    <w:rsid w:val="00C87225"/>
    <w:rsid w:val="00CE69BA"/>
    <w:rsid w:val="00CF0F43"/>
    <w:rsid w:val="00D1151A"/>
    <w:rsid w:val="00D27B23"/>
    <w:rsid w:val="00DA5B3B"/>
    <w:rsid w:val="00DF7EF9"/>
    <w:rsid w:val="00E40508"/>
    <w:rsid w:val="00E437E0"/>
    <w:rsid w:val="00E877A2"/>
    <w:rsid w:val="00ED0D40"/>
    <w:rsid w:val="00F02D68"/>
    <w:rsid w:val="00F6721E"/>
    <w:rsid w:val="00F95410"/>
    <w:rsid w:val="00FA2254"/>
    <w:rsid w:val="00FD5BA4"/>
    <w:rsid w:val="00FF4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1A169"/>
  <w15:docId w15:val="{21B9A869-21B5-4076-A022-F0ADEF6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B23"/>
    <w:pPr>
      <w:ind w:leftChars="400" w:left="840"/>
    </w:pPr>
  </w:style>
  <w:style w:type="paragraph" w:styleId="a5">
    <w:name w:val="header"/>
    <w:basedOn w:val="a"/>
    <w:link w:val="a6"/>
    <w:uiPriority w:val="99"/>
    <w:unhideWhenUsed/>
    <w:rsid w:val="004F03E5"/>
    <w:pPr>
      <w:tabs>
        <w:tab w:val="center" w:pos="4252"/>
        <w:tab w:val="right" w:pos="8504"/>
      </w:tabs>
      <w:snapToGrid w:val="0"/>
    </w:pPr>
  </w:style>
  <w:style w:type="character" w:customStyle="1" w:styleId="a6">
    <w:name w:val="ヘッダー (文字)"/>
    <w:basedOn w:val="a0"/>
    <w:link w:val="a5"/>
    <w:uiPriority w:val="99"/>
    <w:rsid w:val="004F03E5"/>
  </w:style>
  <w:style w:type="paragraph" w:styleId="a7">
    <w:name w:val="footer"/>
    <w:basedOn w:val="a"/>
    <w:link w:val="a8"/>
    <w:uiPriority w:val="99"/>
    <w:unhideWhenUsed/>
    <w:rsid w:val="004F03E5"/>
    <w:pPr>
      <w:tabs>
        <w:tab w:val="center" w:pos="4252"/>
        <w:tab w:val="right" w:pos="8504"/>
      </w:tabs>
      <w:snapToGrid w:val="0"/>
    </w:pPr>
  </w:style>
  <w:style w:type="character" w:customStyle="1" w:styleId="a8">
    <w:name w:val="フッター (文字)"/>
    <w:basedOn w:val="a0"/>
    <w:link w:val="a7"/>
    <w:uiPriority w:val="99"/>
    <w:rsid w:val="004F03E5"/>
  </w:style>
  <w:style w:type="paragraph" w:styleId="a9">
    <w:name w:val="Balloon Text"/>
    <w:basedOn w:val="a"/>
    <w:link w:val="aa"/>
    <w:uiPriority w:val="99"/>
    <w:semiHidden/>
    <w:unhideWhenUsed/>
    <w:rsid w:val="00F02D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4017-E7DC-4C10-ABB3-3A02753E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(株)博報堂ＤＹホールディングス</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貴尚 クロコム プロ本部 ２プロモ</dc:creator>
  <cp:keywords/>
  <dc:description/>
  <cp:lastModifiedBy>井上 貴尚 クロコム プロ本部 ２プロモ</cp:lastModifiedBy>
  <cp:revision>3</cp:revision>
  <cp:lastPrinted>2018-09-12T10:34:00Z</cp:lastPrinted>
  <dcterms:created xsi:type="dcterms:W3CDTF">2019-09-05T02:41:00Z</dcterms:created>
  <dcterms:modified xsi:type="dcterms:W3CDTF">2019-09-05T02:42:00Z</dcterms:modified>
</cp:coreProperties>
</file>